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40" w:rsidRPr="00AC2285" w:rsidRDefault="00546C9D" w:rsidP="00546C9D">
      <w:pPr>
        <w:pStyle w:val="NoSpacing"/>
        <w:jc w:val="center"/>
        <w:rPr>
          <w:b/>
          <w:sz w:val="24"/>
          <w:szCs w:val="24"/>
        </w:rPr>
      </w:pPr>
      <w:r w:rsidRPr="00AC2285">
        <w:rPr>
          <w:b/>
          <w:sz w:val="24"/>
          <w:szCs w:val="24"/>
        </w:rPr>
        <w:t>WPSD Classification Change &amp; Remuneration Guidelines</w:t>
      </w:r>
    </w:p>
    <w:p w:rsidR="00546C9D" w:rsidRDefault="00546C9D" w:rsidP="00546C9D">
      <w:pPr>
        <w:pStyle w:val="NoSpacing"/>
        <w:rPr>
          <w:sz w:val="28"/>
          <w:szCs w:val="28"/>
        </w:rPr>
      </w:pPr>
    </w:p>
    <w:p w:rsidR="00546C9D" w:rsidRPr="00A619F6" w:rsidRDefault="00546C9D" w:rsidP="00546C9D">
      <w:pPr>
        <w:pStyle w:val="NoSpacing"/>
        <w:rPr>
          <w:b/>
          <w:sz w:val="24"/>
          <w:szCs w:val="24"/>
        </w:rPr>
      </w:pPr>
      <w:r w:rsidRPr="00A619F6">
        <w:rPr>
          <w:b/>
          <w:sz w:val="24"/>
          <w:szCs w:val="24"/>
        </w:rPr>
        <w:t>Certified:</w:t>
      </w:r>
    </w:p>
    <w:p w:rsidR="00546C9D" w:rsidRPr="002D115F" w:rsidRDefault="00546C9D" w:rsidP="00546C9D">
      <w:pPr>
        <w:pStyle w:val="NoSpacing"/>
        <w:numPr>
          <w:ilvl w:val="0"/>
          <w:numId w:val="1"/>
        </w:numPr>
        <w:rPr>
          <w:b/>
          <w:sz w:val="20"/>
          <w:szCs w:val="20"/>
        </w:rPr>
      </w:pPr>
      <w:r w:rsidRPr="002D115F">
        <w:rPr>
          <w:sz w:val="20"/>
          <w:szCs w:val="20"/>
        </w:rPr>
        <w:t>Upon hire:</w:t>
      </w:r>
    </w:p>
    <w:p w:rsidR="00546C9D" w:rsidRPr="002D115F" w:rsidRDefault="00546C9D" w:rsidP="00546C9D">
      <w:pPr>
        <w:pStyle w:val="NoSpacing"/>
        <w:numPr>
          <w:ilvl w:val="0"/>
          <w:numId w:val="2"/>
        </w:numPr>
        <w:rPr>
          <w:b/>
          <w:sz w:val="20"/>
          <w:szCs w:val="20"/>
        </w:rPr>
      </w:pPr>
      <w:r w:rsidRPr="002D115F">
        <w:rPr>
          <w:sz w:val="20"/>
          <w:szCs w:val="20"/>
        </w:rPr>
        <w:t>Placement on the salary schedule based on years and applicable credits listed on an official transcript; Carry-over hours will also be noted for future advancement</w:t>
      </w:r>
    </w:p>
    <w:p w:rsidR="00546C9D" w:rsidRPr="002D115F" w:rsidRDefault="00546C9D" w:rsidP="00546C9D">
      <w:pPr>
        <w:pStyle w:val="NoSpacing"/>
        <w:numPr>
          <w:ilvl w:val="0"/>
          <w:numId w:val="2"/>
        </w:numPr>
        <w:rPr>
          <w:b/>
          <w:sz w:val="20"/>
          <w:szCs w:val="20"/>
        </w:rPr>
      </w:pPr>
      <w:r w:rsidRPr="002D115F">
        <w:rPr>
          <w:sz w:val="20"/>
          <w:szCs w:val="20"/>
        </w:rPr>
        <w:t>No salary credit for conferences, workshops, etc…if not listed on an official college transcript</w:t>
      </w:r>
    </w:p>
    <w:p w:rsidR="00546C9D" w:rsidRPr="002D115F" w:rsidRDefault="00546C9D" w:rsidP="00546C9D">
      <w:pPr>
        <w:pStyle w:val="NoSpacing"/>
        <w:numPr>
          <w:ilvl w:val="0"/>
          <w:numId w:val="2"/>
        </w:numPr>
        <w:rPr>
          <w:b/>
          <w:sz w:val="20"/>
          <w:szCs w:val="20"/>
        </w:rPr>
      </w:pPr>
      <w:r w:rsidRPr="002D115F">
        <w:rPr>
          <w:sz w:val="20"/>
          <w:szCs w:val="20"/>
        </w:rPr>
        <w:t>Masters/PhD credit must be in the staff member’s specific field or an educational field</w:t>
      </w:r>
    </w:p>
    <w:p w:rsidR="00546C9D" w:rsidRPr="002D115F" w:rsidRDefault="00546C9D" w:rsidP="00546C9D">
      <w:pPr>
        <w:pStyle w:val="NoSpacing"/>
        <w:numPr>
          <w:ilvl w:val="0"/>
          <w:numId w:val="1"/>
        </w:numPr>
        <w:rPr>
          <w:b/>
          <w:sz w:val="20"/>
          <w:szCs w:val="20"/>
        </w:rPr>
      </w:pPr>
      <w:r w:rsidRPr="002D115F">
        <w:rPr>
          <w:sz w:val="20"/>
          <w:szCs w:val="20"/>
        </w:rPr>
        <w:t>10 semester hours/150 contact hours for classification changes</w:t>
      </w:r>
    </w:p>
    <w:p w:rsidR="00546C9D" w:rsidRPr="002D115F" w:rsidRDefault="00546C9D" w:rsidP="00546C9D">
      <w:pPr>
        <w:pStyle w:val="NoSpacing"/>
        <w:numPr>
          <w:ilvl w:val="0"/>
          <w:numId w:val="1"/>
        </w:numPr>
        <w:rPr>
          <w:b/>
          <w:sz w:val="20"/>
          <w:szCs w:val="20"/>
        </w:rPr>
      </w:pPr>
      <w:r w:rsidRPr="002D115F">
        <w:rPr>
          <w:sz w:val="20"/>
          <w:szCs w:val="20"/>
        </w:rPr>
        <w:t>Count begins AFTER hire date and restarts AFTER Masters date (as applicable)</w:t>
      </w:r>
    </w:p>
    <w:p w:rsidR="00546C9D" w:rsidRPr="002D115F" w:rsidRDefault="00546C9D" w:rsidP="00546C9D">
      <w:pPr>
        <w:pStyle w:val="NoSpacing"/>
        <w:numPr>
          <w:ilvl w:val="0"/>
          <w:numId w:val="1"/>
        </w:numPr>
        <w:rPr>
          <w:b/>
          <w:sz w:val="20"/>
          <w:szCs w:val="20"/>
        </w:rPr>
      </w:pPr>
      <w:r w:rsidRPr="002D115F">
        <w:rPr>
          <w:b/>
          <w:sz w:val="20"/>
          <w:szCs w:val="20"/>
        </w:rPr>
        <w:t>Overall focus on improving professional practice</w:t>
      </w:r>
    </w:p>
    <w:p w:rsidR="00546C9D" w:rsidRPr="002D115F" w:rsidRDefault="00546C9D" w:rsidP="00546C9D">
      <w:pPr>
        <w:pStyle w:val="NoSpacing"/>
        <w:numPr>
          <w:ilvl w:val="0"/>
          <w:numId w:val="1"/>
        </w:numPr>
        <w:rPr>
          <w:b/>
          <w:sz w:val="20"/>
          <w:szCs w:val="20"/>
        </w:rPr>
      </w:pPr>
      <w:r w:rsidRPr="002D115F">
        <w:rPr>
          <w:sz w:val="20"/>
          <w:szCs w:val="20"/>
          <w:u w:val="single"/>
        </w:rPr>
        <w:t>Opportunities for earning credit toward classification changes (moving on the salary schedule) and/or licensure renewal (CDE):</w:t>
      </w:r>
    </w:p>
    <w:p w:rsidR="00546C9D" w:rsidRPr="002D115F" w:rsidRDefault="00546C9D" w:rsidP="00546C9D">
      <w:pPr>
        <w:pStyle w:val="NoSpacing"/>
        <w:numPr>
          <w:ilvl w:val="0"/>
          <w:numId w:val="3"/>
        </w:numPr>
        <w:rPr>
          <w:b/>
          <w:sz w:val="20"/>
          <w:szCs w:val="20"/>
        </w:rPr>
      </w:pPr>
      <w:r w:rsidRPr="002D115F">
        <w:rPr>
          <w:b/>
          <w:sz w:val="20"/>
          <w:szCs w:val="20"/>
        </w:rPr>
        <w:t xml:space="preserve">College Credit (both </w:t>
      </w:r>
      <w:r w:rsidR="000974C6">
        <w:rPr>
          <w:b/>
          <w:sz w:val="20"/>
          <w:szCs w:val="20"/>
        </w:rPr>
        <w:t xml:space="preserve">classification </w:t>
      </w:r>
      <w:r w:rsidRPr="002D115F">
        <w:rPr>
          <w:b/>
          <w:sz w:val="20"/>
          <w:szCs w:val="20"/>
        </w:rPr>
        <w:t>change &amp; licensure renewal)</w:t>
      </w:r>
    </w:p>
    <w:p w:rsidR="00546C9D" w:rsidRPr="00C4376E" w:rsidRDefault="00546C9D" w:rsidP="00546C9D">
      <w:pPr>
        <w:pStyle w:val="NoSpacing"/>
        <w:numPr>
          <w:ilvl w:val="0"/>
          <w:numId w:val="4"/>
        </w:numPr>
        <w:rPr>
          <w:b/>
          <w:sz w:val="20"/>
          <w:szCs w:val="20"/>
        </w:rPr>
      </w:pPr>
      <w:r w:rsidRPr="002D115F">
        <w:rPr>
          <w:b/>
          <w:sz w:val="20"/>
          <w:szCs w:val="20"/>
        </w:rPr>
        <w:t>Official college transcript</w:t>
      </w:r>
      <w:r w:rsidR="000974C6">
        <w:rPr>
          <w:b/>
          <w:sz w:val="20"/>
          <w:szCs w:val="20"/>
        </w:rPr>
        <w:t xml:space="preserve"> </w:t>
      </w:r>
      <w:r w:rsidR="000974C6" w:rsidRPr="00C4376E">
        <w:rPr>
          <w:b/>
          <w:sz w:val="20"/>
          <w:szCs w:val="20"/>
        </w:rPr>
        <w:t>(College must be accredited for classification change)</w:t>
      </w:r>
    </w:p>
    <w:p w:rsidR="00546C9D" w:rsidRPr="002D115F" w:rsidRDefault="00546C9D" w:rsidP="00546C9D">
      <w:pPr>
        <w:pStyle w:val="NoSpacing"/>
        <w:numPr>
          <w:ilvl w:val="0"/>
          <w:numId w:val="4"/>
        </w:numPr>
        <w:rPr>
          <w:b/>
          <w:sz w:val="20"/>
          <w:szCs w:val="20"/>
        </w:rPr>
      </w:pPr>
      <w:r w:rsidRPr="002D115F">
        <w:rPr>
          <w:sz w:val="20"/>
          <w:szCs w:val="20"/>
        </w:rPr>
        <w:t>Course is in individual’s field or education</w:t>
      </w:r>
      <w:r w:rsidR="000974C6">
        <w:rPr>
          <w:sz w:val="20"/>
          <w:szCs w:val="20"/>
        </w:rPr>
        <w:t xml:space="preserve"> and </w:t>
      </w:r>
      <w:r w:rsidR="000974C6" w:rsidRPr="00C4376E">
        <w:rPr>
          <w:sz w:val="20"/>
          <w:szCs w:val="20"/>
        </w:rPr>
        <w:t>relevant to position</w:t>
      </w:r>
    </w:p>
    <w:p w:rsidR="00546C9D" w:rsidRPr="002D115F" w:rsidRDefault="00546C9D" w:rsidP="00546C9D">
      <w:pPr>
        <w:pStyle w:val="NoSpacing"/>
        <w:numPr>
          <w:ilvl w:val="0"/>
          <w:numId w:val="4"/>
        </w:numPr>
        <w:rPr>
          <w:b/>
          <w:sz w:val="20"/>
          <w:szCs w:val="20"/>
        </w:rPr>
      </w:pPr>
      <w:r w:rsidRPr="002D115F">
        <w:rPr>
          <w:b/>
          <w:i/>
          <w:sz w:val="20"/>
          <w:szCs w:val="20"/>
          <w:u w:val="single"/>
        </w:rPr>
        <w:t>Documentation</w:t>
      </w:r>
      <w:r w:rsidRPr="002D115F">
        <w:rPr>
          <w:sz w:val="20"/>
          <w:szCs w:val="20"/>
        </w:rPr>
        <w:t xml:space="preserve">: </w:t>
      </w:r>
      <w:r w:rsidRPr="002D115F">
        <w:rPr>
          <w:i/>
          <w:sz w:val="20"/>
          <w:szCs w:val="20"/>
        </w:rPr>
        <w:t>Transcript for Personnel File obtained by the staff member</w:t>
      </w:r>
    </w:p>
    <w:p w:rsidR="00546C9D" w:rsidRPr="002D115F" w:rsidRDefault="00546C9D" w:rsidP="00546C9D">
      <w:pPr>
        <w:pStyle w:val="NoSpacing"/>
        <w:numPr>
          <w:ilvl w:val="0"/>
          <w:numId w:val="3"/>
        </w:numPr>
        <w:rPr>
          <w:b/>
          <w:sz w:val="20"/>
          <w:szCs w:val="20"/>
        </w:rPr>
      </w:pPr>
      <w:r w:rsidRPr="002D115F">
        <w:rPr>
          <w:b/>
          <w:sz w:val="20"/>
          <w:szCs w:val="20"/>
        </w:rPr>
        <w:t xml:space="preserve">District Professional Development (both classification change &amp; licensure renewal; </w:t>
      </w:r>
      <w:r w:rsidRPr="000974C6">
        <w:rPr>
          <w:b/>
          <w:sz w:val="20"/>
          <w:szCs w:val="20"/>
          <w:u w:val="single"/>
        </w:rPr>
        <w:t>licensure renewal only if paid an extra duty stipend</w:t>
      </w:r>
      <w:r w:rsidRPr="002D115F">
        <w:rPr>
          <w:b/>
          <w:sz w:val="20"/>
          <w:szCs w:val="20"/>
        </w:rPr>
        <w:t>)</w:t>
      </w:r>
    </w:p>
    <w:p w:rsidR="00546C9D" w:rsidRPr="002D115F" w:rsidRDefault="00546C9D" w:rsidP="00546C9D">
      <w:pPr>
        <w:pStyle w:val="NoSpacing"/>
        <w:numPr>
          <w:ilvl w:val="0"/>
          <w:numId w:val="5"/>
        </w:numPr>
        <w:rPr>
          <w:b/>
          <w:sz w:val="20"/>
          <w:szCs w:val="20"/>
        </w:rPr>
      </w:pPr>
      <w:r w:rsidRPr="002D115F">
        <w:rPr>
          <w:b/>
          <w:sz w:val="20"/>
          <w:szCs w:val="20"/>
        </w:rPr>
        <w:t>All courses/hours are tracked on a District transcript and placed in personnel file</w:t>
      </w:r>
    </w:p>
    <w:p w:rsidR="00546C9D" w:rsidRPr="002D115F" w:rsidRDefault="00546C9D" w:rsidP="00546C9D">
      <w:pPr>
        <w:pStyle w:val="NoSpacing"/>
        <w:numPr>
          <w:ilvl w:val="0"/>
          <w:numId w:val="5"/>
        </w:numPr>
        <w:rPr>
          <w:b/>
          <w:sz w:val="20"/>
          <w:szCs w:val="20"/>
        </w:rPr>
      </w:pPr>
      <w:r w:rsidRPr="002D115F">
        <w:rPr>
          <w:sz w:val="20"/>
          <w:szCs w:val="20"/>
        </w:rPr>
        <w:t>Summer/District Professional Development classes</w:t>
      </w:r>
    </w:p>
    <w:p w:rsidR="002D115F" w:rsidRPr="002D115F" w:rsidRDefault="002D115F" w:rsidP="002D115F">
      <w:pPr>
        <w:pStyle w:val="NoSpacing"/>
        <w:numPr>
          <w:ilvl w:val="0"/>
          <w:numId w:val="6"/>
        </w:numPr>
        <w:rPr>
          <w:b/>
          <w:sz w:val="20"/>
          <w:szCs w:val="20"/>
        </w:rPr>
      </w:pPr>
      <w:r w:rsidRPr="002D115F">
        <w:rPr>
          <w:b/>
          <w:i/>
          <w:sz w:val="20"/>
          <w:szCs w:val="20"/>
          <w:u w:val="single"/>
        </w:rPr>
        <w:t>Documentation</w:t>
      </w:r>
      <w:r w:rsidRPr="002D115F">
        <w:rPr>
          <w:sz w:val="20"/>
          <w:szCs w:val="20"/>
        </w:rPr>
        <w:t xml:space="preserve">: </w:t>
      </w:r>
      <w:r w:rsidRPr="002D115F">
        <w:rPr>
          <w:i/>
          <w:sz w:val="20"/>
          <w:szCs w:val="20"/>
        </w:rPr>
        <w:t>Sign-in sheet</w:t>
      </w:r>
    </w:p>
    <w:p w:rsidR="002D115F" w:rsidRPr="002D115F" w:rsidRDefault="002D115F" w:rsidP="002D115F">
      <w:pPr>
        <w:pStyle w:val="NoSpacing"/>
        <w:numPr>
          <w:ilvl w:val="0"/>
          <w:numId w:val="9"/>
        </w:numPr>
        <w:rPr>
          <w:b/>
          <w:sz w:val="20"/>
          <w:szCs w:val="20"/>
        </w:rPr>
      </w:pPr>
      <w:r w:rsidRPr="002D115F">
        <w:rPr>
          <w:sz w:val="20"/>
          <w:szCs w:val="20"/>
        </w:rPr>
        <w:t>Building Level PD classes run through IRTs/Admin</w:t>
      </w:r>
      <w:r w:rsidR="000974C6">
        <w:rPr>
          <w:sz w:val="20"/>
          <w:szCs w:val="20"/>
        </w:rPr>
        <w:t xml:space="preserve"> </w:t>
      </w:r>
      <w:r w:rsidR="000974C6" w:rsidRPr="00C4376E">
        <w:rPr>
          <w:b/>
          <w:sz w:val="20"/>
          <w:szCs w:val="20"/>
          <w:u w:val="single"/>
        </w:rPr>
        <w:t>(Pre-approval required)</w:t>
      </w:r>
    </w:p>
    <w:p w:rsidR="002D115F" w:rsidRPr="002D115F" w:rsidRDefault="002D115F" w:rsidP="002D115F">
      <w:pPr>
        <w:pStyle w:val="NoSpacing"/>
        <w:numPr>
          <w:ilvl w:val="0"/>
          <w:numId w:val="6"/>
        </w:numPr>
        <w:rPr>
          <w:sz w:val="20"/>
          <w:szCs w:val="20"/>
        </w:rPr>
      </w:pPr>
      <w:r w:rsidRPr="002D115F">
        <w:rPr>
          <w:sz w:val="20"/>
          <w:szCs w:val="20"/>
        </w:rPr>
        <w:t>Includes after hours book studies, tech classes, curriculum work, etc.</w:t>
      </w:r>
    </w:p>
    <w:p w:rsidR="002D115F" w:rsidRPr="002D115F" w:rsidRDefault="002D115F" w:rsidP="002D115F">
      <w:pPr>
        <w:pStyle w:val="NoSpacing"/>
        <w:numPr>
          <w:ilvl w:val="0"/>
          <w:numId w:val="6"/>
        </w:numPr>
        <w:rPr>
          <w:sz w:val="20"/>
          <w:szCs w:val="20"/>
        </w:rPr>
      </w:pPr>
      <w:r w:rsidRPr="002D115F">
        <w:rPr>
          <w:b/>
          <w:i/>
          <w:sz w:val="20"/>
          <w:szCs w:val="20"/>
          <w:u w:val="single"/>
        </w:rPr>
        <w:t>Documentation</w:t>
      </w:r>
      <w:r w:rsidRPr="002D115F">
        <w:rPr>
          <w:sz w:val="20"/>
          <w:szCs w:val="20"/>
        </w:rPr>
        <w:t xml:space="preserve">: </w:t>
      </w:r>
      <w:r w:rsidRPr="002D115F">
        <w:rPr>
          <w:i/>
          <w:sz w:val="20"/>
          <w:szCs w:val="20"/>
        </w:rPr>
        <w:t>Building Level PD Approval Form completed by the facilitator</w:t>
      </w:r>
    </w:p>
    <w:p w:rsidR="002D115F" w:rsidRPr="002D115F" w:rsidRDefault="002D115F" w:rsidP="002D115F">
      <w:pPr>
        <w:pStyle w:val="NoSpacing"/>
        <w:numPr>
          <w:ilvl w:val="0"/>
          <w:numId w:val="9"/>
        </w:numPr>
        <w:rPr>
          <w:sz w:val="20"/>
          <w:szCs w:val="20"/>
        </w:rPr>
      </w:pPr>
      <w:r w:rsidRPr="002D115F">
        <w:rPr>
          <w:sz w:val="20"/>
          <w:szCs w:val="20"/>
        </w:rPr>
        <w:t>Preapproved Individual PD Project</w:t>
      </w:r>
    </w:p>
    <w:p w:rsidR="002D115F" w:rsidRPr="002D115F" w:rsidRDefault="002D115F" w:rsidP="002D115F">
      <w:pPr>
        <w:pStyle w:val="NoSpacing"/>
        <w:numPr>
          <w:ilvl w:val="0"/>
          <w:numId w:val="10"/>
        </w:numPr>
        <w:rPr>
          <w:sz w:val="20"/>
          <w:szCs w:val="20"/>
        </w:rPr>
      </w:pPr>
      <w:r w:rsidRPr="002D115F">
        <w:rPr>
          <w:sz w:val="20"/>
          <w:szCs w:val="20"/>
        </w:rPr>
        <w:t xml:space="preserve">Must be completed on own time and </w:t>
      </w:r>
      <w:r w:rsidRPr="002D115F">
        <w:rPr>
          <w:b/>
          <w:i/>
          <w:sz w:val="20"/>
          <w:szCs w:val="20"/>
        </w:rPr>
        <w:t>pre-approved</w:t>
      </w:r>
      <w:r w:rsidRPr="002D115F">
        <w:rPr>
          <w:b/>
          <w:sz w:val="20"/>
          <w:szCs w:val="20"/>
        </w:rPr>
        <w:t xml:space="preserve">  </w:t>
      </w:r>
      <w:r w:rsidRPr="002D115F">
        <w:rPr>
          <w:sz w:val="20"/>
          <w:szCs w:val="20"/>
        </w:rPr>
        <w:t>by supervisor</w:t>
      </w:r>
    </w:p>
    <w:p w:rsidR="002D115F" w:rsidRDefault="002D115F" w:rsidP="002D115F">
      <w:pPr>
        <w:pStyle w:val="NoSpacing"/>
        <w:numPr>
          <w:ilvl w:val="0"/>
          <w:numId w:val="10"/>
        </w:numPr>
        <w:rPr>
          <w:sz w:val="20"/>
          <w:szCs w:val="20"/>
        </w:rPr>
      </w:pPr>
      <w:r w:rsidRPr="002D115F">
        <w:rPr>
          <w:sz w:val="20"/>
          <w:szCs w:val="20"/>
        </w:rPr>
        <w:t>Maximum of 2 credit hours (30 contact hours) per school year</w:t>
      </w:r>
      <w:r w:rsidR="00C4376E">
        <w:rPr>
          <w:sz w:val="20"/>
          <w:szCs w:val="20"/>
        </w:rPr>
        <w:t xml:space="preserve"> – (40 hours effective 9/1/2020)</w:t>
      </w:r>
    </w:p>
    <w:p w:rsidR="00C4376E" w:rsidRPr="00C4376E" w:rsidRDefault="00C4376E" w:rsidP="002D115F">
      <w:pPr>
        <w:pStyle w:val="NoSpacing"/>
        <w:numPr>
          <w:ilvl w:val="0"/>
          <w:numId w:val="10"/>
        </w:numPr>
        <w:rPr>
          <w:b/>
          <w:color w:val="FF0000"/>
          <w:sz w:val="20"/>
          <w:szCs w:val="20"/>
        </w:rPr>
      </w:pPr>
      <w:r w:rsidRPr="00C4376E">
        <w:rPr>
          <w:b/>
          <w:color w:val="FF0000"/>
          <w:sz w:val="20"/>
          <w:szCs w:val="20"/>
        </w:rPr>
        <w:t>Credits or Hours must be completed within the year Sept 1 – Aug 31</w:t>
      </w:r>
    </w:p>
    <w:p w:rsidR="002D115F" w:rsidRPr="002D115F" w:rsidRDefault="002D115F" w:rsidP="002D115F">
      <w:pPr>
        <w:pStyle w:val="NoSpacing"/>
        <w:numPr>
          <w:ilvl w:val="0"/>
          <w:numId w:val="10"/>
        </w:numPr>
        <w:rPr>
          <w:sz w:val="20"/>
          <w:szCs w:val="20"/>
        </w:rPr>
      </w:pPr>
      <w:r w:rsidRPr="002D115F">
        <w:rPr>
          <w:b/>
          <w:i/>
          <w:sz w:val="20"/>
          <w:szCs w:val="20"/>
          <w:u w:val="single"/>
        </w:rPr>
        <w:t>Documentation</w:t>
      </w:r>
      <w:r w:rsidRPr="002D115F">
        <w:rPr>
          <w:sz w:val="20"/>
          <w:szCs w:val="20"/>
        </w:rPr>
        <w:t xml:space="preserve">: </w:t>
      </w:r>
      <w:r w:rsidRPr="002D115F">
        <w:rPr>
          <w:i/>
          <w:sz w:val="20"/>
          <w:szCs w:val="20"/>
        </w:rPr>
        <w:t>Independent PD Approval Form completed by staff member</w:t>
      </w:r>
    </w:p>
    <w:p w:rsidR="002D115F" w:rsidRPr="002D115F" w:rsidRDefault="002D115F" w:rsidP="002D115F">
      <w:pPr>
        <w:pStyle w:val="NoSpacing"/>
        <w:numPr>
          <w:ilvl w:val="0"/>
          <w:numId w:val="9"/>
        </w:numPr>
        <w:rPr>
          <w:sz w:val="20"/>
          <w:szCs w:val="20"/>
        </w:rPr>
      </w:pPr>
      <w:r w:rsidRPr="002D115F">
        <w:rPr>
          <w:sz w:val="20"/>
          <w:szCs w:val="20"/>
        </w:rPr>
        <w:t>In all cases:</w:t>
      </w:r>
    </w:p>
    <w:p w:rsidR="002D115F" w:rsidRPr="002D115F" w:rsidRDefault="002D115F" w:rsidP="002D115F">
      <w:pPr>
        <w:pStyle w:val="NoSpacing"/>
        <w:numPr>
          <w:ilvl w:val="0"/>
          <w:numId w:val="11"/>
        </w:numPr>
        <w:rPr>
          <w:sz w:val="20"/>
          <w:szCs w:val="20"/>
        </w:rPr>
      </w:pPr>
      <w:r w:rsidRPr="002D115F">
        <w:rPr>
          <w:sz w:val="20"/>
          <w:szCs w:val="20"/>
        </w:rPr>
        <w:t>Topic must be individual’s field or education</w:t>
      </w:r>
      <w:r w:rsidR="000974C6">
        <w:rPr>
          <w:sz w:val="20"/>
          <w:szCs w:val="20"/>
        </w:rPr>
        <w:t xml:space="preserve"> </w:t>
      </w:r>
      <w:r w:rsidR="000974C6" w:rsidRPr="00C4376E">
        <w:rPr>
          <w:sz w:val="20"/>
          <w:szCs w:val="20"/>
        </w:rPr>
        <w:t>and relevant to position</w:t>
      </w:r>
    </w:p>
    <w:p w:rsidR="002D115F" w:rsidRPr="002D115F" w:rsidRDefault="002D115F" w:rsidP="002D115F">
      <w:pPr>
        <w:pStyle w:val="NoSpacing"/>
        <w:numPr>
          <w:ilvl w:val="0"/>
          <w:numId w:val="11"/>
        </w:numPr>
        <w:rPr>
          <w:sz w:val="20"/>
          <w:szCs w:val="20"/>
        </w:rPr>
      </w:pPr>
      <w:r w:rsidRPr="002D115F">
        <w:rPr>
          <w:sz w:val="20"/>
          <w:szCs w:val="20"/>
        </w:rPr>
        <w:t>Staff must sign-in, log dates and times, and/or document course or work completed as required</w:t>
      </w:r>
    </w:p>
    <w:p w:rsidR="002D115F" w:rsidRPr="002D115F" w:rsidRDefault="002D115F" w:rsidP="002D115F">
      <w:pPr>
        <w:pStyle w:val="NoSpacing"/>
        <w:numPr>
          <w:ilvl w:val="0"/>
          <w:numId w:val="11"/>
        </w:numPr>
        <w:rPr>
          <w:sz w:val="20"/>
          <w:szCs w:val="20"/>
        </w:rPr>
      </w:pPr>
      <w:r w:rsidRPr="002D115F">
        <w:rPr>
          <w:sz w:val="20"/>
          <w:szCs w:val="20"/>
        </w:rPr>
        <w:t>Must be completed on own time</w:t>
      </w:r>
    </w:p>
    <w:p w:rsidR="002D115F" w:rsidRPr="002D115F" w:rsidRDefault="002D115F" w:rsidP="002D115F">
      <w:pPr>
        <w:pStyle w:val="NoSpacing"/>
        <w:numPr>
          <w:ilvl w:val="0"/>
          <w:numId w:val="11"/>
        </w:numPr>
        <w:rPr>
          <w:sz w:val="20"/>
          <w:szCs w:val="20"/>
        </w:rPr>
      </w:pPr>
      <w:r w:rsidRPr="002D115F">
        <w:rPr>
          <w:sz w:val="20"/>
          <w:szCs w:val="20"/>
        </w:rPr>
        <w:t xml:space="preserve">May be used for classification change </w:t>
      </w:r>
      <w:r w:rsidRPr="002D115F">
        <w:rPr>
          <w:b/>
          <w:sz w:val="20"/>
          <w:szCs w:val="20"/>
        </w:rPr>
        <w:t xml:space="preserve">UNLESS </w:t>
      </w:r>
      <w:r w:rsidRPr="002D115F">
        <w:rPr>
          <w:sz w:val="20"/>
          <w:szCs w:val="20"/>
        </w:rPr>
        <w:t xml:space="preserve">a stipend (extra-duty pay) is received, then may </w:t>
      </w:r>
      <w:r w:rsidRPr="002D115F">
        <w:rPr>
          <w:b/>
          <w:sz w:val="20"/>
          <w:szCs w:val="20"/>
        </w:rPr>
        <w:t xml:space="preserve">not </w:t>
      </w:r>
      <w:r w:rsidRPr="002D115F">
        <w:rPr>
          <w:sz w:val="20"/>
          <w:szCs w:val="20"/>
        </w:rPr>
        <w:t>be used for classification change but may still be used for licensure renewal</w:t>
      </w:r>
    </w:p>
    <w:p w:rsidR="002D115F" w:rsidRPr="002D115F" w:rsidRDefault="002D115F" w:rsidP="002D115F">
      <w:pPr>
        <w:pStyle w:val="NoSpacing"/>
        <w:numPr>
          <w:ilvl w:val="0"/>
          <w:numId w:val="3"/>
        </w:numPr>
        <w:rPr>
          <w:sz w:val="20"/>
          <w:szCs w:val="20"/>
        </w:rPr>
      </w:pPr>
      <w:r w:rsidRPr="002D115F">
        <w:rPr>
          <w:b/>
          <w:sz w:val="20"/>
          <w:szCs w:val="20"/>
        </w:rPr>
        <w:t>Outside Conference/Workshop (both classification  change &amp; licensure renewal)</w:t>
      </w:r>
    </w:p>
    <w:p w:rsidR="000974C6" w:rsidRPr="00C4376E" w:rsidRDefault="00C4376E" w:rsidP="002D115F">
      <w:pPr>
        <w:pStyle w:val="NoSpacing"/>
        <w:numPr>
          <w:ilvl w:val="0"/>
          <w:numId w:val="9"/>
        </w:numPr>
        <w:rPr>
          <w:b/>
          <w:sz w:val="20"/>
          <w:szCs w:val="20"/>
        </w:rPr>
      </w:pPr>
      <w:r w:rsidRPr="00C4376E">
        <w:rPr>
          <w:b/>
          <w:sz w:val="20"/>
          <w:szCs w:val="20"/>
        </w:rPr>
        <w:t>A</w:t>
      </w:r>
      <w:r w:rsidR="000974C6" w:rsidRPr="00C4376E">
        <w:rPr>
          <w:b/>
          <w:sz w:val="20"/>
          <w:szCs w:val="20"/>
        </w:rPr>
        <w:t xml:space="preserve">ll district </w:t>
      </w:r>
      <w:r w:rsidR="005D09C7" w:rsidRPr="00C4376E">
        <w:rPr>
          <w:b/>
          <w:sz w:val="20"/>
          <w:szCs w:val="20"/>
        </w:rPr>
        <w:t>sponsored workshops or trainings on contracted days will not appear on district transcript. These events will be for license renewal only. Please see the “License Renewal Form” to record these hours.</w:t>
      </w:r>
    </w:p>
    <w:p w:rsidR="002D115F" w:rsidRDefault="002D115F" w:rsidP="002D115F">
      <w:pPr>
        <w:pStyle w:val="NoSpacing"/>
        <w:numPr>
          <w:ilvl w:val="0"/>
          <w:numId w:val="9"/>
        </w:numPr>
        <w:rPr>
          <w:sz w:val="20"/>
          <w:szCs w:val="20"/>
        </w:rPr>
      </w:pPr>
      <w:r>
        <w:rPr>
          <w:sz w:val="20"/>
          <w:szCs w:val="20"/>
        </w:rPr>
        <w:t>Topic must be individual’s field or education</w:t>
      </w:r>
      <w:r w:rsidR="000974C6">
        <w:rPr>
          <w:sz w:val="20"/>
          <w:szCs w:val="20"/>
        </w:rPr>
        <w:t xml:space="preserve"> </w:t>
      </w:r>
      <w:r w:rsidR="000974C6" w:rsidRPr="00C4376E">
        <w:rPr>
          <w:sz w:val="20"/>
          <w:szCs w:val="20"/>
        </w:rPr>
        <w:t>and relevant to position</w:t>
      </w:r>
    </w:p>
    <w:p w:rsidR="002D115F" w:rsidRPr="002D115F" w:rsidRDefault="002D115F" w:rsidP="002D115F">
      <w:pPr>
        <w:pStyle w:val="NoSpacing"/>
        <w:numPr>
          <w:ilvl w:val="0"/>
          <w:numId w:val="9"/>
        </w:numPr>
        <w:rPr>
          <w:sz w:val="20"/>
          <w:szCs w:val="20"/>
        </w:rPr>
      </w:pPr>
      <w:r>
        <w:rPr>
          <w:b/>
          <w:sz w:val="20"/>
          <w:szCs w:val="20"/>
        </w:rPr>
        <w:t>Approval required for classification change for conference/workshop credit</w:t>
      </w:r>
    </w:p>
    <w:p w:rsidR="000974C6" w:rsidRDefault="002D115F" w:rsidP="002D115F">
      <w:pPr>
        <w:pStyle w:val="NoSpacing"/>
        <w:numPr>
          <w:ilvl w:val="0"/>
          <w:numId w:val="12"/>
        </w:numPr>
        <w:rPr>
          <w:sz w:val="20"/>
          <w:szCs w:val="20"/>
        </w:rPr>
      </w:pPr>
      <w:r>
        <w:rPr>
          <w:b/>
          <w:i/>
          <w:sz w:val="20"/>
          <w:szCs w:val="20"/>
          <w:u w:val="single"/>
        </w:rPr>
        <w:t>Documentation</w:t>
      </w:r>
      <w:r>
        <w:rPr>
          <w:sz w:val="20"/>
          <w:szCs w:val="20"/>
        </w:rPr>
        <w:t xml:space="preserve">: </w:t>
      </w:r>
    </w:p>
    <w:p w:rsidR="002D115F" w:rsidRPr="000974C6" w:rsidRDefault="002D115F" w:rsidP="000974C6">
      <w:pPr>
        <w:pStyle w:val="NoSpacing"/>
        <w:numPr>
          <w:ilvl w:val="1"/>
          <w:numId w:val="12"/>
        </w:numPr>
        <w:rPr>
          <w:sz w:val="20"/>
          <w:szCs w:val="20"/>
        </w:rPr>
      </w:pPr>
      <w:r>
        <w:rPr>
          <w:i/>
          <w:sz w:val="20"/>
          <w:szCs w:val="20"/>
        </w:rPr>
        <w:t>External PD Approval Form completed by the staff member</w:t>
      </w:r>
    </w:p>
    <w:p w:rsidR="000974C6" w:rsidRPr="000974C6" w:rsidRDefault="000974C6" w:rsidP="000974C6">
      <w:pPr>
        <w:pStyle w:val="ListParagraph"/>
        <w:numPr>
          <w:ilvl w:val="1"/>
          <w:numId w:val="12"/>
        </w:numPr>
        <w:rPr>
          <w:sz w:val="20"/>
          <w:szCs w:val="20"/>
        </w:rPr>
      </w:pPr>
      <w:r w:rsidRPr="000974C6">
        <w:rPr>
          <w:sz w:val="20"/>
          <w:szCs w:val="20"/>
        </w:rPr>
        <w:t xml:space="preserve">Official certificate from conference showing topic, hours, and date </w:t>
      </w:r>
      <w:r w:rsidRPr="00C4376E">
        <w:rPr>
          <w:b/>
          <w:i/>
          <w:sz w:val="20"/>
          <w:szCs w:val="20"/>
        </w:rPr>
        <w:t>(required)</w:t>
      </w:r>
    </w:p>
    <w:p w:rsidR="002D115F" w:rsidRDefault="002D115F" w:rsidP="002D115F">
      <w:pPr>
        <w:pStyle w:val="NoSpacing"/>
        <w:numPr>
          <w:ilvl w:val="0"/>
          <w:numId w:val="13"/>
        </w:numPr>
        <w:rPr>
          <w:sz w:val="20"/>
          <w:szCs w:val="20"/>
        </w:rPr>
      </w:pPr>
      <w:r>
        <w:rPr>
          <w:sz w:val="20"/>
          <w:szCs w:val="20"/>
        </w:rPr>
        <w:lastRenderedPageBreak/>
        <w:t>When submitting to Personnel, attach the External PD Approval Form (including supervisor’s signature) to the certificate; Central Office staff determines final approval and places forms in personnel file</w:t>
      </w:r>
    </w:p>
    <w:p w:rsidR="00A619F6" w:rsidRPr="005D09C7" w:rsidRDefault="00A619F6" w:rsidP="00A619F6">
      <w:pPr>
        <w:pStyle w:val="NoSpacing"/>
        <w:numPr>
          <w:ilvl w:val="0"/>
          <w:numId w:val="13"/>
        </w:numPr>
        <w:rPr>
          <w:sz w:val="20"/>
          <w:szCs w:val="20"/>
        </w:rPr>
      </w:pPr>
      <w:r>
        <w:rPr>
          <w:sz w:val="20"/>
          <w:szCs w:val="20"/>
        </w:rPr>
        <w:t>Outside conferences/workshops are not listed on a District transcript</w:t>
      </w:r>
    </w:p>
    <w:p w:rsidR="002F2F31" w:rsidRPr="002F2F31" w:rsidRDefault="002F2F31" w:rsidP="002F2F31">
      <w:pPr>
        <w:pStyle w:val="NoSpacing"/>
        <w:ind w:left="1440"/>
        <w:rPr>
          <w:sz w:val="20"/>
          <w:szCs w:val="20"/>
        </w:rPr>
      </w:pPr>
    </w:p>
    <w:p w:rsidR="00A619F6" w:rsidRPr="00A619F6" w:rsidRDefault="00A619F6" w:rsidP="00A619F6">
      <w:pPr>
        <w:pStyle w:val="NoSpacing"/>
        <w:numPr>
          <w:ilvl w:val="0"/>
          <w:numId w:val="3"/>
        </w:numPr>
        <w:rPr>
          <w:sz w:val="20"/>
          <w:szCs w:val="20"/>
        </w:rPr>
      </w:pPr>
      <w:r>
        <w:rPr>
          <w:b/>
          <w:sz w:val="20"/>
          <w:szCs w:val="20"/>
        </w:rPr>
        <w:t>Committees/Teams (Licensure Renewal Only)</w:t>
      </w:r>
    </w:p>
    <w:p w:rsidR="00A619F6" w:rsidRDefault="00A619F6" w:rsidP="00A619F6">
      <w:pPr>
        <w:pStyle w:val="NoSpacing"/>
        <w:numPr>
          <w:ilvl w:val="0"/>
          <w:numId w:val="14"/>
        </w:numPr>
        <w:rPr>
          <w:sz w:val="20"/>
          <w:szCs w:val="20"/>
        </w:rPr>
      </w:pPr>
      <w:r>
        <w:rPr>
          <w:sz w:val="20"/>
          <w:szCs w:val="20"/>
        </w:rPr>
        <w:t>Recertification credit ONLY</w:t>
      </w:r>
    </w:p>
    <w:p w:rsidR="00A619F6" w:rsidRPr="00A619F6" w:rsidRDefault="00A619F6" w:rsidP="00A619F6">
      <w:pPr>
        <w:pStyle w:val="NoSpacing"/>
        <w:numPr>
          <w:ilvl w:val="0"/>
          <w:numId w:val="12"/>
        </w:numPr>
        <w:rPr>
          <w:sz w:val="20"/>
          <w:szCs w:val="20"/>
        </w:rPr>
      </w:pPr>
      <w:r>
        <w:rPr>
          <w:b/>
          <w:i/>
          <w:sz w:val="20"/>
          <w:szCs w:val="20"/>
          <w:u w:val="single"/>
        </w:rPr>
        <w:t>Documentation</w:t>
      </w:r>
      <w:r>
        <w:rPr>
          <w:sz w:val="20"/>
          <w:szCs w:val="20"/>
          <w:u w:val="single"/>
        </w:rPr>
        <w:t xml:space="preserve">: </w:t>
      </w:r>
      <w:r>
        <w:rPr>
          <w:i/>
          <w:sz w:val="20"/>
          <w:szCs w:val="20"/>
        </w:rPr>
        <w:t>Licensure Renewal Form completed by the staff member</w:t>
      </w:r>
    </w:p>
    <w:p w:rsidR="00A619F6" w:rsidRDefault="00A619F6" w:rsidP="00A619F6">
      <w:pPr>
        <w:pStyle w:val="NoSpacing"/>
        <w:ind w:left="2880"/>
        <w:rPr>
          <w:i/>
          <w:sz w:val="20"/>
          <w:szCs w:val="20"/>
        </w:rPr>
      </w:pPr>
      <w:r w:rsidRPr="00A619F6">
        <w:rPr>
          <w:i/>
          <w:sz w:val="20"/>
          <w:szCs w:val="20"/>
        </w:rPr>
        <w:t>(Optional)</w:t>
      </w:r>
    </w:p>
    <w:p w:rsidR="00A619F6" w:rsidRPr="00A619F6" w:rsidRDefault="00A619F6" w:rsidP="00A619F6">
      <w:pPr>
        <w:pStyle w:val="NoSpacing"/>
        <w:numPr>
          <w:ilvl w:val="0"/>
          <w:numId w:val="14"/>
        </w:numPr>
        <w:rPr>
          <w:i/>
          <w:sz w:val="20"/>
          <w:szCs w:val="20"/>
        </w:rPr>
      </w:pPr>
      <w:r>
        <w:rPr>
          <w:sz w:val="20"/>
          <w:szCs w:val="20"/>
        </w:rPr>
        <w:t>Staff member tracks all hours, summaries or work, etc…</w:t>
      </w:r>
    </w:p>
    <w:p w:rsidR="00A619F6" w:rsidRPr="00A619F6" w:rsidRDefault="00A619F6" w:rsidP="00A619F6">
      <w:pPr>
        <w:pStyle w:val="NoSpacing"/>
        <w:numPr>
          <w:ilvl w:val="0"/>
          <w:numId w:val="14"/>
        </w:numPr>
        <w:rPr>
          <w:i/>
          <w:sz w:val="20"/>
          <w:szCs w:val="20"/>
        </w:rPr>
      </w:pPr>
      <w:r>
        <w:rPr>
          <w:sz w:val="20"/>
          <w:szCs w:val="20"/>
        </w:rPr>
        <w:t>Turn in to CDE for licensure renewal – they will determine if the work counts</w:t>
      </w:r>
    </w:p>
    <w:p w:rsidR="005D09C7" w:rsidRPr="00DA7741" w:rsidRDefault="00A619F6" w:rsidP="005D09C7">
      <w:pPr>
        <w:pStyle w:val="NoSpacing"/>
        <w:numPr>
          <w:ilvl w:val="0"/>
          <w:numId w:val="14"/>
        </w:numPr>
        <w:rPr>
          <w:i/>
          <w:sz w:val="20"/>
          <w:szCs w:val="20"/>
        </w:rPr>
      </w:pPr>
      <w:r>
        <w:rPr>
          <w:sz w:val="20"/>
          <w:szCs w:val="20"/>
        </w:rPr>
        <w:t xml:space="preserve">This does </w:t>
      </w:r>
      <w:r w:rsidRPr="00A619F6">
        <w:rPr>
          <w:b/>
          <w:sz w:val="20"/>
          <w:szCs w:val="20"/>
        </w:rPr>
        <w:t>not</w:t>
      </w:r>
      <w:r>
        <w:rPr>
          <w:b/>
          <w:sz w:val="20"/>
          <w:szCs w:val="20"/>
        </w:rPr>
        <w:t xml:space="preserve"> </w:t>
      </w:r>
      <w:r>
        <w:rPr>
          <w:sz w:val="20"/>
          <w:szCs w:val="20"/>
        </w:rPr>
        <w:t>come through Central Office, however you can have the work documentation placed in your personnel file</w:t>
      </w:r>
    </w:p>
    <w:p w:rsidR="00DA7741" w:rsidRPr="005D09C7" w:rsidRDefault="00DA7741" w:rsidP="00DA7741">
      <w:pPr>
        <w:pStyle w:val="NoSpacing"/>
        <w:rPr>
          <w:i/>
          <w:sz w:val="20"/>
          <w:szCs w:val="20"/>
        </w:rPr>
      </w:pPr>
    </w:p>
    <w:p w:rsidR="005D09C7" w:rsidRPr="00C4376E" w:rsidRDefault="005D09C7" w:rsidP="005D09C7">
      <w:pPr>
        <w:pStyle w:val="NoSpacing"/>
        <w:numPr>
          <w:ilvl w:val="0"/>
          <w:numId w:val="3"/>
        </w:numPr>
        <w:rPr>
          <w:sz w:val="20"/>
          <w:szCs w:val="20"/>
        </w:rPr>
      </w:pPr>
      <w:r w:rsidRPr="00C4376E">
        <w:rPr>
          <w:b/>
          <w:sz w:val="20"/>
          <w:szCs w:val="20"/>
        </w:rPr>
        <w:t>Webinars/On-Line Courses</w:t>
      </w:r>
    </w:p>
    <w:p w:rsidR="005D09C7" w:rsidRPr="00C4376E" w:rsidRDefault="001012BD" w:rsidP="005D09C7">
      <w:pPr>
        <w:pStyle w:val="NoSpacing"/>
        <w:numPr>
          <w:ilvl w:val="1"/>
          <w:numId w:val="3"/>
        </w:numPr>
        <w:rPr>
          <w:sz w:val="20"/>
          <w:szCs w:val="20"/>
        </w:rPr>
      </w:pPr>
      <w:r w:rsidRPr="00C4376E">
        <w:rPr>
          <w:b/>
          <w:sz w:val="20"/>
          <w:szCs w:val="20"/>
        </w:rPr>
        <w:t>On-line Courses – Accredited college courses</w:t>
      </w:r>
    </w:p>
    <w:p w:rsidR="001012BD" w:rsidRPr="00C4376E" w:rsidRDefault="001012BD" w:rsidP="001012BD">
      <w:pPr>
        <w:pStyle w:val="NoSpacing"/>
        <w:numPr>
          <w:ilvl w:val="2"/>
          <w:numId w:val="3"/>
        </w:numPr>
        <w:rPr>
          <w:sz w:val="20"/>
          <w:szCs w:val="20"/>
        </w:rPr>
      </w:pPr>
      <w:r w:rsidRPr="00C4376E">
        <w:rPr>
          <w:b/>
          <w:i/>
          <w:sz w:val="20"/>
          <w:szCs w:val="20"/>
          <w:u w:val="single"/>
        </w:rPr>
        <w:t>Documentation:</w:t>
      </w:r>
      <w:r w:rsidRPr="00C4376E">
        <w:rPr>
          <w:b/>
          <w:sz w:val="20"/>
          <w:szCs w:val="20"/>
        </w:rPr>
        <w:t xml:space="preserve"> </w:t>
      </w:r>
      <w:r w:rsidRPr="00C4376E">
        <w:rPr>
          <w:sz w:val="20"/>
          <w:szCs w:val="20"/>
        </w:rPr>
        <w:t>Transcript for Personnel File obtained by staff member (see above)</w:t>
      </w:r>
    </w:p>
    <w:p w:rsidR="001012BD" w:rsidRPr="00C4376E" w:rsidRDefault="001C2A58" w:rsidP="001012BD">
      <w:pPr>
        <w:pStyle w:val="NoSpacing"/>
        <w:numPr>
          <w:ilvl w:val="1"/>
          <w:numId w:val="3"/>
        </w:numPr>
        <w:rPr>
          <w:b/>
          <w:sz w:val="20"/>
          <w:szCs w:val="20"/>
        </w:rPr>
      </w:pPr>
      <w:r w:rsidRPr="00C4376E">
        <w:rPr>
          <w:b/>
          <w:sz w:val="20"/>
          <w:szCs w:val="20"/>
        </w:rPr>
        <w:t>On-line Courses – Non-Accredited but with a transcript</w:t>
      </w:r>
    </w:p>
    <w:p w:rsidR="001C2A58" w:rsidRPr="00C4376E" w:rsidRDefault="001C2A58" w:rsidP="001C2A58">
      <w:pPr>
        <w:pStyle w:val="NoSpacing"/>
        <w:numPr>
          <w:ilvl w:val="2"/>
          <w:numId w:val="3"/>
        </w:numPr>
        <w:rPr>
          <w:sz w:val="20"/>
          <w:szCs w:val="20"/>
        </w:rPr>
      </w:pPr>
      <w:r w:rsidRPr="00C4376E">
        <w:rPr>
          <w:b/>
          <w:i/>
          <w:sz w:val="20"/>
          <w:szCs w:val="20"/>
          <w:u w:val="single"/>
        </w:rPr>
        <w:t>Documentation:</w:t>
      </w:r>
      <w:r w:rsidRPr="00C4376E">
        <w:rPr>
          <w:b/>
          <w:sz w:val="20"/>
          <w:szCs w:val="20"/>
        </w:rPr>
        <w:t xml:space="preserve"> </w:t>
      </w:r>
      <w:r w:rsidRPr="00C4376E">
        <w:rPr>
          <w:sz w:val="20"/>
          <w:szCs w:val="20"/>
        </w:rPr>
        <w:t>Submit as an outside conference/workshop through External PD form. (see above)</w:t>
      </w:r>
    </w:p>
    <w:p w:rsidR="001C2A58" w:rsidRPr="00C4376E" w:rsidRDefault="001C2A58" w:rsidP="001C2A58">
      <w:pPr>
        <w:pStyle w:val="NoSpacing"/>
        <w:numPr>
          <w:ilvl w:val="3"/>
          <w:numId w:val="3"/>
        </w:numPr>
        <w:rPr>
          <w:sz w:val="20"/>
          <w:szCs w:val="20"/>
        </w:rPr>
      </w:pPr>
      <w:r w:rsidRPr="00C4376E">
        <w:rPr>
          <w:sz w:val="20"/>
          <w:szCs w:val="20"/>
        </w:rPr>
        <w:t xml:space="preserve">Transcript and course description </w:t>
      </w:r>
      <w:r w:rsidRPr="00C4376E">
        <w:rPr>
          <w:b/>
          <w:i/>
          <w:sz w:val="20"/>
          <w:szCs w:val="20"/>
          <w:u w:val="single"/>
        </w:rPr>
        <w:t>required</w:t>
      </w:r>
    </w:p>
    <w:p w:rsidR="001C2A58" w:rsidRPr="00C4376E" w:rsidRDefault="001C2A58" w:rsidP="001C2A58">
      <w:pPr>
        <w:pStyle w:val="NoSpacing"/>
        <w:numPr>
          <w:ilvl w:val="1"/>
          <w:numId w:val="3"/>
        </w:numPr>
        <w:rPr>
          <w:b/>
          <w:sz w:val="20"/>
          <w:szCs w:val="20"/>
        </w:rPr>
      </w:pPr>
      <w:r w:rsidRPr="00C4376E">
        <w:rPr>
          <w:b/>
          <w:sz w:val="20"/>
          <w:szCs w:val="20"/>
        </w:rPr>
        <w:t>On-line Courses</w:t>
      </w:r>
      <w:r w:rsidR="00DA7741" w:rsidRPr="00C4376E">
        <w:rPr>
          <w:b/>
          <w:sz w:val="20"/>
          <w:szCs w:val="20"/>
        </w:rPr>
        <w:t xml:space="preserve"> (no transcript) and Webinars</w:t>
      </w:r>
    </w:p>
    <w:p w:rsidR="00DA7741" w:rsidRPr="00C4376E" w:rsidRDefault="004317BE" w:rsidP="00DA7741">
      <w:pPr>
        <w:pStyle w:val="NoSpacing"/>
        <w:numPr>
          <w:ilvl w:val="2"/>
          <w:numId w:val="3"/>
        </w:numPr>
        <w:rPr>
          <w:sz w:val="20"/>
          <w:szCs w:val="20"/>
        </w:rPr>
      </w:pPr>
      <w:r w:rsidRPr="00C4376E">
        <w:rPr>
          <w:sz w:val="20"/>
          <w:szCs w:val="20"/>
        </w:rPr>
        <w:t xml:space="preserve">Up to 2 credits </w:t>
      </w:r>
      <w:r w:rsidRPr="00C4376E">
        <w:rPr>
          <w:color w:val="FF0000"/>
          <w:sz w:val="20"/>
          <w:szCs w:val="20"/>
        </w:rPr>
        <w:t>(</w:t>
      </w:r>
      <w:r w:rsidR="00C4376E">
        <w:rPr>
          <w:color w:val="FF0000"/>
          <w:sz w:val="20"/>
          <w:szCs w:val="20"/>
        </w:rPr>
        <w:t>40</w:t>
      </w:r>
      <w:r w:rsidR="00DA7741" w:rsidRPr="00C4376E">
        <w:rPr>
          <w:color w:val="FF0000"/>
          <w:sz w:val="20"/>
          <w:szCs w:val="20"/>
        </w:rPr>
        <w:t xml:space="preserve"> hours)</w:t>
      </w:r>
      <w:r w:rsidR="00C4376E">
        <w:rPr>
          <w:color w:val="FF0000"/>
          <w:sz w:val="20"/>
          <w:szCs w:val="20"/>
        </w:rPr>
        <w:t xml:space="preserve"> – effective 9/1/2020 30 hours prior to 9/1/2020</w:t>
      </w:r>
    </w:p>
    <w:p w:rsidR="00DA7741" w:rsidRPr="00C4376E" w:rsidRDefault="00DA7741" w:rsidP="00DA7741">
      <w:pPr>
        <w:pStyle w:val="NoSpacing"/>
        <w:numPr>
          <w:ilvl w:val="2"/>
          <w:numId w:val="3"/>
        </w:numPr>
        <w:rPr>
          <w:sz w:val="20"/>
          <w:szCs w:val="20"/>
        </w:rPr>
      </w:pPr>
      <w:r w:rsidRPr="00C4376E">
        <w:rPr>
          <w:b/>
          <w:i/>
          <w:sz w:val="20"/>
          <w:szCs w:val="20"/>
          <w:u w:val="single"/>
        </w:rPr>
        <w:t>Documentation:</w:t>
      </w:r>
      <w:r w:rsidRPr="00C4376E">
        <w:rPr>
          <w:b/>
          <w:sz w:val="20"/>
          <w:szCs w:val="20"/>
        </w:rPr>
        <w:t xml:space="preserve"> </w:t>
      </w:r>
      <w:r w:rsidRPr="00C4376E">
        <w:rPr>
          <w:sz w:val="20"/>
          <w:szCs w:val="20"/>
        </w:rPr>
        <w:t>Submit as Individual PD Project (see above)</w:t>
      </w:r>
    </w:p>
    <w:p w:rsidR="00DA7741" w:rsidRPr="00C4376E" w:rsidRDefault="00DA7741" w:rsidP="00DA7741">
      <w:pPr>
        <w:pStyle w:val="NoSpacing"/>
        <w:numPr>
          <w:ilvl w:val="3"/>
          <w:numId w:val="3"/>
        </w:numPr>
        <w:rPr>
          <w:b/>
          <w:sz w:val="20"/>
          <w:szCs w:val="20"/>
        </w:rPr>
      </w:pPr>
      <w:r w:rsidRPr="00C4376E">
        <w:rPr>
          <w:b/>
          <w:sz w:val="20"/>
          <w:szCs w:val="20"/>
        </w:rPr>
        <w:t>Must be pre-approved</w:t>
      </w:r>
    </w:p>
    <w:p w:rsidR="00DA7741" w:rsidRPr="00C4376E" w:rsidRDefault="00DA7741" w:rsidP="00DA7741">
      <w:pPr>
        <w:pStyle w:val="NoSpacing"/>
        <w:numPr>
          <w:ilvl w:val="3"/>
          <w:numId w:val="3"/>
        </w:numPr>
        <w:rPr>
          <w:sz w:val="20"/>
          <w:szCs w:val="20"/>
        </w:rPr>
      </w:pPr>
      <w:r w:rsidRPr="00C4376E">
        <w:rPr>
          <w:sz w:val="20"/>
          <w:szCs w:val="20"/>
        </w:rPr>
        <w:t>Include course objectives and plan for implementation</w:t>
      </w:r>
    </w:p>
    <w:p w:rsidR="00DA7741" w:rsidRPr="00C4376E" w:rsidRDefault="00DA7741" w:rsidP="00DA7741">
      <w:pPr>
        <w:pStyle w:val="NoSpacing"/>
        <w:numPr>
          <w:ilvl w:val="3"/>
          <w:numId w:val="3"/>
        </w:numPr>
        <w:rPr>
          <w:sz w:val="20"/>
          <w:szCs w:val="20"/>
        </w:rPr>
      </w:pPr>
      <w:r w:rsidRPr="00C4376E">
        <w:rPr>
          <w:sz w:val="20"/>
          <w:szCs w:val="20"/>
        </w:rPr>
        <w:t>Must provide certificate of completion with documented hours</w:t>
      </w:r>
    </w:p>
    <w:p w:rsidR="00A619F6" w:rsidRPr="00DA7741" w:rsidRDefault="00A619F6" w:rsidP="00A619F6">
      <w:pPr>
        <w:pStyle w:val="NoSpacing"/>
        <w:rPr>
          <w:sz w:val="24"/>
          <w:szCs w:val="24"/>
        </w:rPr>
      </w:pPr>
    </w:p>
    <w:p w:rsidR="002F2F31" w:rsidRDefault="002F2F31" w:rsidP="00A619F6">
      <w:pPr>
        <w:pStyle w:val="NoSpacing"/>
        <w:rPr>
          <w:b/>
          <w:sz w:val="24"/>
          <w:szCs w:val="24"/>
        </w:rPr>
      </w:pPr>
    </w:p>
    <w:p w:rsidR="002F2F31" w:rsidRDefault="002F2F31">
      <w:pPr>
        <w:rPr>
          <w:b/>
          <w:sz w:val="24"/>
          <w:szCs w:val="24"/>
        </w:rPr>
      </w:pPr>
      <w:r>
        <w:rPr>
          <w:b/>
          <w:sz w:val="24"/>
          <w:szCs w:val="24"/>
        </w:rPr>
        <w:br w:type="page"/>
      </w:r>
    </w:p>
    <w:p w:rsidR="002F2F31" w:rsidRDefault="002F2F31" w:rsidP="00A619F6">
      <w:pPr>
        <w:pStyle w:val="NoSpacing"/>
        <w:rPr>
          <w:b/>
          <w:sz w:val="24"/>
          <w:szCs w:val="24"/>
        </w:rPr>
      </w:pPr>
    </w:p>
    <w:p w:rsidR="002F2F31" w:rsidRDefault="002F2F31" w:rsidP="00A619F6">
      <w:pPr>
        <w:pStyle w:val="NoSpacing"/>
        <w:rPr>
          <w:b/>
          <w:sz w:val="24"/>
          <w:szCs w:val="24"/>
        </w:rPr>
      </w:pPr>
    </w:p>
    <w:p w:rsidR="002F2F31" w:rsidRDefault="002F2F31" w:rsidP="00A619F6">
      <w:pPr>
        <w:pStyle w:val="NoSpacing"/>
        <w:rPr>
          <w:b/>
          <w:sz w:val="24"/>
          <w:szCs w:val="24"/>
        </w:rPr>
      </w:pPr>
    </w:p>
    <w:p w:rsidR="00A619F6" w:rsidRDefault="00A619F6" w:rsidP="00A619F6">
      <w:pPr>
        <w:pStyle w:val="NoSpacing"/>
        <w:rPr>
          <w:b/>
          <w:sz w:val="24"/>
          <w:szCs w:val="24"/>
        </w:rPr>
      </w:pPr>
      <w:r w:rsidRPr="00A619F6">
        <w:rPr>
          <w:b/>
          <w:sz w:val="24"/>
          <w:szCs w:val="24"/>
        </w:rPr>
        <w:t>Classified:</w:t>
      </w:r>
    </w:p>
    <w:p w:rsidR="00A619F6" w:rsidRDefault="00A619F6" w:rsidP="00A619F6">
      <w:pPr>
        <w:pStyle w:val="NoSpacing"/>
        <w:numPr>
          <w:ilvl w:val="0"/>
          <w:numId w:val="17"/>
        </w:numPr>
        <w:rPr>
          <w:sz w:val="20"/>
          <w:szCs w:val="20"/>
        </w:rPr>
      </w:pPr>
      <w:r w:rsidRPr="00A619F6">
        <w:rPr>
          <w:sz w:val="20"/>
          <w:szCs w:val="20"/>
        </w:rPr>
        <w:t>Upon hire:</w:t>
      </w:r>
    </w:p>
    <w:p w:rsidR="00A619F6" w:rsidRDefault="00A619F6" w:rsidP="00A619F6">
      <w:pPr>
        <w:pStyle w:val="NoSpacing"/>
        <w:numPr>
          <w:ilvl w:val="0"/>
          <w:numId w:val="3"/>
        </w:numPr>
        <w:rPr>
          <w:sz w:val="20"/>
          <w:szCs w:val="20"/>
        </w:rPr>
      </w:pPr>
      <w:r>
        <w:rPr>
          <w:sz w:val="20"/>
          <w:szCs w:val="20"/>
        </w:rPr>
        <w:t>Placement on the salary schedule based on years of experience</w:t>
      </w:r>
    </w:p>
    <w:p w:rsidR="00A619F6" w:rsidRDefault="00A619F6" w:rsidP="00A619F6">
      <w:pPr>
        <w:pStyle w:val="NoSpacing"/>
        <w:numPr>
          <w:ilvl w:val="0"/>
          <w:numId w:val="17"/>
        </w:numPr>
        <w:rPr>
          <w:sz w:val="20"/>
          <w:szCs w:val="20"/>
        </w:rPr>
      </w:pPr>
      <w:r>
        <w:rPr>
          <w:sz w:val="20"/>
          <w:szCs w:val="20"/>
        </w:rPr>
        <w:t>4 semester hours/60 contact hours for each level of remuneration</w:t>
      </w:r>
    </w:p>
    <w:p w:rsidR="00A619F6" w:rsidRDefault="00A619F6" w:rsidP="00A619F6">
      <w:pPr>
        <w:pStyle w:val="NoSpacing"/>
        <w:numPr>
          <w:ilvl w:val="0"/>
          <w:numId w:val="17"/>
        </w:numPr>
        <w:rPr>
          <w:sz w:val="20"/>
          <w:szCs w:val="20"/>
        </w:rPr>
      </w:pPr>
      <w:r>
        <w:rPr>
          <w:sz w:val="20"/>
          <w:szCs w:val="20"/>
        </w:rPr>
        <w:t>Remuneration = $150 x FTE status paid annually in October</w:t>
      </w:r>
    </w:p>
    <w:p w:rsidR="00A619F6" w:rsidRDefault="00A619F6" w:rsidP="00A619F6">
      <w:pPr>
        <w:pStyle w:val="NoSpacing"/>
        <w:numPr>
          <w:ilvl w:val="0"/>
          <w:numId w:val="17"/>
        </w:numPr>
        <w:rPr>
          <w:sz w:val="20"/>
          <w:szCs w:val="20"/>
        </w:rPr>
      </w:pPr>
      <w:r>
        <w:rPr>
          <w:sz w:val="20"/>
          <w:szCs w:val="20"/>
        </w:rPr>
        <w:t>Maximum of 15 steps or $2250</w:t>
      </w:r>
    </w:p>
    <w:p w:rsidR="00A619F6" w:rsidRDefault="00A619F6" w:rsidP="00A619F6">
      <w:pPr>
        <w:pStyle w:val="NoSpacing"/>
        <w:numPr>
          <w:ilvl w:val="0"/>
          <w:numId w:val="17"/>
        </w:numPr>
        <w:rPr>
          <w:sz w:val="20"/>
          <w:szCs w:val="20"/>
        </w:rPr>
      </w:pPr>
      <w:r>
        <w:rPr>
          <w:sz w:val="20"/>
          <w:szCs w:val="20"/>
        </w:rPr>
        <w:t>Count begins AFTER hire date</w:t>
      </w:r>
    </w:p>
    <w:p w:rsidR="00A619F6" w:rsidRPr="00A619F6" w:rsidRDefault="00A619F6" w:rsidP="00A619F6">
      <w:pPr>
        <w:pStyle w:val="NoSpacing"/>
        <w:numPr>
          <w:ilvl w:val="0"/>
          <w:numId w:val="17"/>
        </w:numPr>
        <w:rPr>
          <w:sz w:val="20"/>
          <w:szCs w:val="20"/>
        </w:rPr>
      </w:pPr>
      <w:r>
        <w:rPr>
          <w:b/>
          <w:sz w:val="20"/>
          <w:szCs w:val="20"/>
        </w:rPr>
        <w:t>Overall focus on improving professional practice</w:t>
      </w:r>
    </w:p>
    <w:p w:rsidR="00A619F6" w:rsidRDefault="00A619F6" w:rsidP="00A619F6">
      <w:pPr>
        <w:pStyle w:val="NoSpacing"/>
        <w:numPr>
          <w:ilvl w:val="0"/>
          <w:numId w:val="17"/>
        </w:numPr>
        <w:rPr>
          <w:sz w:val="20"/>
          <w:szCs w:val="20"/>
        </w:rPr>
      </w:pPr>
      <w:r>
        <w:rPr>
          <w:sz w:val="20"/>
          <w:szCs w:val="20"/>
        </w:rPr>
        <w:t>Opportunities for earning credit toward classification changes (moving on the salary schedule) and/or</w:t>
      </w:r>
    </w:p>
    <w:p w:rsidR="00A619F6" w:rsidRDefault="00A619F6" w:rsidP="00A619F6">
      <w:pPr>
        <w:pStyle w:val="NoSpacing"/>
        <w:ind w:left="720"/>
        <w:rPr>
          <w:sz w:val="20"/>
          <w:szCs w:val="20"/>
        </w:rPr>
      </w:pPr>
      <w:r>
        <w:rPr>
          <w:sz w:val="20"/>
          <w:szCs w:val="20"/>
        </w:rPr>
        <w:t>License renewal (CDE):</w:t>
      </w:r>
    </w:p>
    <w:p w:rsidR="00A619F6" w:rsidRPr="00A619F6" w:rsidRDefault="00A619F6" w:rsidP="00A619F6">
      <w:pPr>
        <w:pStyle w:val="NoSpacing"/>
        <w:numPr>
          <w:ilvl w:val="0"/>
          <w:numId w:val="3"/>
        </w:numPr>
        <w:rPr>
          <w:sz w:val="20"/>
          <w:szCs w:val="20"/>
        </w:rPr>
      </w:pPr>
      <w:r>
        <w:rPr>
          <w:b/>
          <w:sz w:val="20"/>
          <w:szCs w:val="20"/>
        </w:rPr>
        <w:t>College Credit</w:t>
      </w:r>
    </w:p>
    <w:p w:rsidR="00A619F6" w:rsidRPr="00A619F6" w:rsidRDefault="00A619F6" w:rsidP="00A619F6">
      <w:pPr>
        <w:pStyle w:val="NoSpacing"/>
        <w:numPr>
          <w:ilvl w:val="0"/>
          <w:numId w:val="18"/>
        </w:numPr>
        <w:rPr>
          <w:sz w:val="20"/>
          <w:szCs w:val="20"/>
        </w:rPr>
      </w:pPr>
      <w:r>
        <w:rPr>
          <w:b/>
          <w:sz w:val="20"/>
          <w:szCs w:val="20"/>
        </w:rPr>
        <w:t>Official college transcript</w:t>
      </w:r>
    </w:p>
    <w:p w:rsidR="00A619F6" w:rsidRDefault="00A619F6" w:rsidP="00A619F6">
      <w:pPr>
        <w:pStyle w:val="NoSpacing"/>
        <w:numPr>
          <w:ilvl w:val="0"/>
          <w:numId w:val="18"/>
        </w:numPr>
        <w:rPr>
          <w:sz w:val="20"/>
          <w:szCs w:val="20"/>
        </w:rPr>
      </w:pPr>
      <w:r>
        <w:rPr>
          <w:sz w:val="20"/>
          <w:szCs w:val="20"/>
        </w:rPr>
        <w:t>Course is in individual’s field or education; may petition by showing relevance</w:t>
      </w:r>
    </w:p>
    <w:p w:rsidR="00A619F6" w:rsidRPr="00A619F6" w:rsidRDefault="00A619F6" w:rsidP="00A619F6">
      <w:pPr>
        <w:pStyle w:val="NoSpacing"/>
        <w:numPr>
          <w:ilvl w:val="0"/>
          <w:numId w:val="18"/>
        </w:numPr>
        <w:rPr>
          <w:sz w:val="20"/>
          <w:szCs w:val="20"/>
        </w:rPr>
      </w:pPr>
      <w:r>
        <w:rPr>
          <w:b/>
          <w:i/>
          <w:sz w:val="20"/>
          <w:szCs w:val="20"/>
          <w:u w:val="single"/>
        </w:rPr>
        <w:t>Documentation</w:t>
      </w:r>
      <w:r>
        <w:rPr>
          <w:sz w:val="20"/>
          <w:szCs w:val="20"/>
        </w:rPr>
        <w:t xml:space="preserve">: </w:t>
      </w:r>
      <w:r>
        <w:rPr>
          <w:i/>
          <w:sz w:val="20"/>
          <w:szCs w:val="20"/>
        </w:rPr>
        <w:t>Transcript for Personnel File obtained by the staff member</w:t>
      </w:r>
    </w:p>
    <w:p w:rsidR="00A619F6" w:rsidRPr="00A619F6" w:rsidRDefault="00A619F6" w:rsidP="00A619F6">
      <w:pPr>
        <w:pStyle w:val="NoSpacing"/>
        <w:numPr>
          <w:ilvl w:val="0"/>
          <w:numId w:val="3"/>
        </w:numPr>
        <w:rPr>
          <w:sz w:val="20"/>
          <w:szCs w:val="20"/>
        </w:rPr>
      </w:pPr>
      <w:r>
        <w:rPr>
          <w:b/>
          <w:sz w:val="20"/>
          <w:szCs w:val="20"/>
        </w:rPr>
        <w:t>District Professional Development</w:t>
      </w:r>
    </w:p>
    <w:p w:rsidR="00A619F6" w:rsidRPr="00C56291" w:rsidRDefault="00A619F6" w:rsidP="00A619F6">
      <w:pPr>
        <w:pStyle w:val="NoSpacing"/>
        <w:numPr>
          <w:ilvl w:val="0"/>
          <w:numId w:val="19"/>
        </w:numPr>
        <w:rPr>
          <w:sz w:val="20"/>
          <w:szCs w:val="20"/>
        </w:rPr>
      </w:pPr>
      <w:r>
        <w:rPr>
          <w:b/>
          <w:sz w:val="20"/>
          <w:szCs w:val="20"/>
        </w:rPr>
        <w:t>All courses/hours are tracked on a District transcript and placed in personnel file</w:t>
      </w:r>
    </w:p>
    <w:p w:rsidR="00C56291" w:rsidRDefault="00C56291" w:rsidP="00A619F6">
      <w:pPr>
        <w:pStyle w:val="NoSpacing"/>
        <w:numPr>
          <w:ilvl w:val="0"/>
          <w:numId w:val="19"/>
        </w:numPr>
        <w:rPr>
          <w:sz w:val="20"/>
          <w:szCs w:val="20"/>
        </w:rPr>
      </w:pPr>
      <w:r>
        <w:rPr>
          <w:sz w:val="20"/>
          <w:szCs w:val="20"/>
        </w:rPr>
        <w:t>Summer/District Professional Development classes</w:t>
      </w:r>
    </w:p>
    <w:p w:rsidR="00C56291" w:rsidRPr="00C56291" w:rsidRDefault="00C56291" w:rsidP="00C56291">
      <w:pPr>
        <w:pStyle w:val="NoSpacing"/>
        <w:numPr>
          <w:ilvl w:val="0"/>
          <w:numId w:val="12"/>
        </w:numPr>
        <w:rPr>
          <w:sz w:val="20"/>
          <w:szCs w:val="20"/>
        </w:rPr>
      </w:pPr>
      <w:r>
        <w:rPr>
          <w:b/>
          <w:i/>
          <w:sz w:val="20"/>
          <w:szCs w:val="20"/>
          <w:u w:val="single"/>
        </w:rPr>
        <w:t>Documentation</w:t>
      </w:r>
      <w:r>
        <w:rPr>
          <w:sz w:val="20"/>
          <w:szCs w:val="20"/>
        </w:rPr>
        <w:t xml:space="preserve">: </w:t>
      </w:r>
      <w:r>
        <w:rPr>
          <w:i/>
          <w:sz w:val="20"/>
          <w:szCs w:val="20"/>
        </w:rPr>
        <w:t>Sign-in sheet</w:t>
      </w:r>
    </w:p>
    <w:p w:rsidR="00C56291" w:rsidRDefault="00C56291" w:rsidP="00C56291">
      <w:pPr>
        <w:pStyle w:val="NoSpacing"/>
        <w:numPr>
          <w:ilvl w:val="0"/>
          <w:numId w:val="20"/>
        </w:numPr>
        <w:rPr>
          <w:sz w:val="20"/>
          <w:szCs w:val="20"/>
        </w:rPr>
      </w:pPr>
      <w:r>
        <w:rPr>
          <w:sz w:val="20"/>
          <w:szCs w:val="20"/>
        </w:rPr>
        <w:t>Building Level PD classes run through IRTs/Admin</w:t>
      </w:r>
    </w:p>
    <w:p w:rsidR="00C56291" w:rsidRDefault="00C56291" w:rsidP="00C56291">
      <w:pPr>
        <w:pStyle w:val="NoSpacing"/>
        <w:numPr>
          <w:ilvl w:val="0"/>
          <w:numId w:val="12"/>
        </w:numPr>
        <w:rPr>
          <w:sz w:val="20"/>
          <w:szCs w:val="20"/>
        </w:rPr>
      </w:pPr>
      <w:r>
        <w:rPr>
          <w:sz w:val="20"/>
          <w:szCs w:val="20"/>
        </w:rPr>
        <w:t>Includes after hours book studies, tech classes, curriculum work, etc.</w:t>
      </w:r>
    </w:p>
    <w:p w:rsidR="00C56291" w:rsidRPr="00C56291" w:rsidRDefault="00C56291" w:rsidP="00C56291">
      <w:pPr>
        <w:pStyle w:val="NoSpacing"/>
        <w:numPr>
          <w:ilvl w:val="0"/>
          <w:numId w:val="12"/>
        </w:numPr>
        <w:rPr>
          <w:sz w:val="20"/>
          <w:szCs w:val="20"/>
        </w:rPr>
      </w:pPr>
      <w:r>
        <w:rPr>
          <w:b/>
          <w:i/>
          <w:sz w:val="20"/>
          <w:szCs w:val="20"/>
          <w:u w:val="single"/>
        </w:rPr>
        <w:t>Documentation</w:t>
      </w:r>
      <w:r>
        <w:rPr>
          <w:sz w:val="20"/>
          <w:szCs w:val="20"/>
        </w:rPr>
        <w:t xml:space="preserve">: </w:t>
      </w:r>
      <w:r>
        <w:rPr>
          <w:i/>
          <w:sz w:val="20"/>
          <w:szCs w:val="20"/>
        </w:rPr>
        <w:t>Building Level PD Form completed by the facilitator</w:t>
      </w:r>
    </w:p>
    <w:p w:rsidR="00C56291" w:rsidRDefault="00C56291" w:rsidP="00C56291">
      <w:pPr>
        <w:pStyle w:val="NoSpacing"/>
        <w:numPr>
          <w:ilvl w:val="0"/>
          <w:numId w:val="20"/>
        </w:numPr>
        <w:rPr>
          <w:sz w:val="20"/>
          <w:szCs w:val="20"/>
        </w:rPr>
      </w:pPr>
      <w:r>
        <w:rPr>
          <w:sz w:val="20"/>
          <w:szCs w:val="20"/>
        </w:rPr>
        <w:t>Preapproved Individual PD Project</w:t>
      </w:r>
    </w:p>
    <w:p w:rsidR="00C56291" w:rsidRDefault="00C56291" w:rsidP="00C56291">
      <w:pPr>
        <w:pStyle w:val="NoSpacing"/>
        <w:numPr>
          <w:ilvl w:val="0"/>
          <w:numId w:val="21"/>
        </w:numPr>
        <w:rPr>
          <w:sz w:val="20"/>
          <w:szCs w:val="20"/>
        </w:rPr>
      </w:pPr>
      <w:r>
        <w:rPr>
          <w:sz w:val="20"/>
          <w:szCs w:val="20"/>
        </w:rPr>
        <w:t xml:space="preserve">Must be completed on own time and </w:t>
      </w:r>
      <w:r>
        <w:rPr>
          <w:b/>
          <w:i/>
          <w:sz w:val="20"/>
          <w:szCs w:val="20"/>
        </w:rPr>
        <w:t xml:space="preserve">pre-approved </w:t>
      </w:r>
      <w:r>
        <w:rPr>
          <w:sz w:val="20"/>
          <w:szCs w:val="20"/>
        </w:rPr>
        <w:t>by supervisor</w:t>
      </w:r>
    </w:p>
    <w:p w:rsidR="00C56291" w:rsidRPr="00C56291" w:rsidRDefault="00C56291" w:rsidP="00C56291">
      <w:pPr>
        <w:pStyle w:val="NoSpacing"/>
        <w:numPr>
          <w:ilvl w:val="0"/>
          <w:numId w:val="21"/>
        </w:numPr>
        <w:rPr>
          <w:sz w:val="20"/>
          <w:szCs w:val="20"/>
        </w:rPr>
      </w:pPr>
      <w:r w:rsidRPr="00C56291">
        <w:rPr>
          <w:b/>
          <w:i/>
          <w:sz w:val="20"/>
          <w:szCs w:val="20"/>
          <w:u w:val="single"/>
        </w:rPr>
        <w:t>Documentation</w:t>
      </w:r>
      <w:r>
        <w:rPr>
          <w:sz w:val="20"/>
          <w:szCs w:val="20"/>
        </w:rPr>
        <w:t xml:space="preserve">: </w:t>
      </w:r>
      <w:r>
        <w:rPr>
          <w:i/>
          <w:sz w:val="20"/>
          <w:szCs w:val="20"/>
        </w:rPr>
        <w:t>Independent PD Pre-Approval Form completed by staff</w:t>
      </w:r>
    </w:p>
    <w:p w:rsidR="00C4376E" w:rsidRDefault="00C4376E" w:rsidP="00C4376E">
      <w:pPr>
        <w:pStyle w:val="NoSpacing"/>
        <w:ind w:left="2880"/>
        <w:rPr>
          <w:sz w:val="20"/>
          <w:szCs w:val="20"/>
        </w:rPr>
      </w:pPr>
      <w:r>
        <w:rPr>
          <w:i/>
          <w:sz w:val="20"/>
          <w:szCs w:val="20"/>
        </w:rPr>
        <w:t>M</w:t>
      </w:r>
      <w:r w:rsidR="00C56291" w:rsidRPr="00C56291">
        <w:rPr>
          <w:i/>
          <w:sz w:val="20"/>
          <w:szCs w:val="20"/>
        </w:rPr>
        <w:t>ember</w:t>
      </w:r>
      <w:r>
        <w:rPr>
          <w:i/>
          <w:sz w:val="20"/>
          <w:szCs w:val="20"/>
        </w:rPr>
        <w:t xml:space="preserve"> </w:t>
      </w:r>
    </w:p>
    <w:p w:rsidR="00C4376E" w:rsidRPr="00C4376E" w:rsidRDefault="00C4376E" w:rsidP="00C4376E">
      <w:pPr>
        <w:pStyle w:val="NoSpacing"/>
        <w:numPr>
          <w:ilvl w:val="0"/>
          <w:numId w:val="21"/>
        </w:numPr>
        <w:rPr>
          <w:b/>
          <w:color w:val="FF0000"/>
          <w:sz w:val="20"/>
          <w:szCs w:val="20"/>
        </w:rPr>
      </w:pPr>
      <w:r w:rsidRPr="00C4376E">
        <w:rPr>
          <w:b/>
          <w:color w:val="FF0000"/>
          <w:sz w:val="20"/>
          <w:szCs w:val="20"/>
        </w:rPr>
        <w:t>Must be completed within the year Sep 1 – Aug 31</w:t>
      </w:r>
    </w:p>
    <w:p w:rsidR="00C56291" w:rsidRPr="00C4376E" w:rsidRDefault="00C56291" w:rsidP="00C56291">
      <w:pPr>
        <w:pStyle w:val="NoSpacing"/>
        <w:numPr>
          <w:ilvl w:val="0"/>
          <w:numId w:val="20"/>
        </w:numPr>
        <w:rPr>
          <w:b/>
          <w:sz w:val="20"/>
          <w:szCs w:val="20"/>
        </w:rPr>
      </w:pPr>
      <w:r>
        <w:rPr>
          <w:sz w:val="20"/>
          <w:szCs w:val="20"/>
        </w:rPr>
        <w:t xml:space="preserve">NOTE: Courses required for specific District positions may </w:t>
      </w:r>
      <w:r w:rsidRPr="00C56291">
        <w:rPr>
          <w:b/>
          <w:sz w:val="20"/>
          <w:szCs w:val="20"/>
        </w:rPr>
        <w:t>not</w:t>
      </w:r>
      <w:r>
        <w:rPr>
          <w:b/>
          <w:sz w:val="20"/>
          <w:szCs w:val="20"/>
        </w:rPr>
        <w:t xml:space="preserve"> </w:t>
      </w:r>
      <w:r>
        <w:rPr>
          <w:sz w:val="20"/>
          <w:szCs w:val="20"/>
        </w:rPr>
        <w:t xml:space="preserve">be utilized for remuneration (i.e. CPR, First Aid, </w:t>
      </w:r>
      <w:proofErr w:type="gramStart"/>
      <w:r>
        <w:rPr>
          <w:sz w:val="20"/>
          <w:szCs w:val="20"/>
        </w:rPr>
        <w:t>CPI,…</w:t>
      </w:r>
      <w:proofErr w:type="gramEnd"/>
      <w:r>
        <w:rPr>
          <w:sz w:val="20"/>
          <w:szCs w:val="20"/>
        </w:rPr>
        <w:t>)</w:t>
      </w:r>
      <w:r w:rsidR="00DA7741">
        <w:rPr>
          <w:sz w:val="20"/>
          <w:szCs w:val="20"/>
        </w:rPr>
        <w:t xml:space="preserve"> </w:t>
      </w:r>
      <w:r w:rsidR="00DA7741" w:rsidRPr="00C4376E">
        <w:rPr>
          <w:b/>
          <w:sz w:val="20"/>
          <w:szCs w:val="20"/>
        </w:rPr>
        <w:t>Only courses that enhance</w:t>
      </w:r>
      <w:r w:rsidR="002F2F31" w:rsidRPr="00C4376E">
        <w:rPr>
          <w:b/>
          <w:sz w:val="20"/>
          <w:szCs w:val="20"/>
        </w:rPr>
        <w:t xml:space="preserve"> professional practice will be counted</w:t>
      </w:r>
    </w:p>
    <w:p w:rsidR="00C56291" w:rsidRDefault="00C56291" w:rsidP="00C56291">
      <w:pPr>
        <w:pStyle w:val="NoSpacing"/>
        <w:numPr>
          <w:ilvl w:val="0"/>
          <w:numId w:val="20"/>
        </w:numPr>
        <w:rPr>
          <w:sz w:val="20"/>
          <w:szCs w:val="20"/>
        </w:rPr>
      </w:pPr>
      <w:r>
        <w:rPr>
          <w:sz w:val="20"/>
          <w:szCs w:val="20"/>
        </w:rPr>
        <w:t>In all cases:</w:t>
      </w:r>
    </w:p>
    <w:p w:rsidR="00C56291" w:rsidRDefault="00C56291" w:rsidP="00C56291">
      <w:pPr>
        <w:pStyle w:val="NoSpacing"/>
        <w:numPr>
          <w:ilvl w:val="0"/>
          <w:numId w:val="22"/>
        </w:numPr>
        <w:rPr>
          <w:sz w:val="20"/>
          <w:szCs w:val="20"/>
        </w:rPr>
      </w:pPr>
      <w:r>
        <w:rPr>
          <w:sz w:val="20"/>
          <w:szCs w:val="20"/>
        </w:rPr>
        <w:t>Topic must be individual’s field or education; may petition by showing relevance</w:t>
      </w:r>
    </w:p>
    <w:p w:rsidR="00C56291" w:rsidRDefault="00C56291" w:rsidP="00C56291">
      <w:pPr>
        <w:pStyle w:val="NoSpacing"/>
        <w:numPr>
          <w:ilvl w:val="0"/>
          <w:numId w:val="22"/>
        </w:numPr>
        <w:rPr>
          <w:sz w:val="20"/>
          <w:szCs w:val="20"/>
        </w:rPr>
      </w:pPr>
      <w:r>
        <w:rPr>
          <w:sz w:val="20"/>
          <w:szCs w:val="20"/>
        </w:rPr>
        <w:t>Staff must sign-in, log dates and times, and/or document course or work completed as required</w:t>
      </w:r>
    </w:p>
    <w:p w:rsidR="00C56291" w:rsidRDefault="00C56291" w:rsidP="00C56291">
      <w:pPr>
        <w:pStyle w:val="NoSpacing"/>
        <w:numPr>
          <w:ilvl w:val="0"/>
          <w:numId w:val="22"/>
        </w:numPr>
        <w:rPr>
          <w:sz w:val="20"/>
          <w:szCs w:val="20"/>
        </w:rPr>
      </w:pPr>
      <w:r>
        <w:rPr>
          <w:sz w:val="20"/>
          <w:szCs w:val="20"/>
        </w:rPr>
        <w:t>Must be completed on own time OR fall within the District Summer Professional Development Catalog</w:t>
      </w:r>
    </w:p>
    <w:p w:rsidR="00C56291" w:rsidRDefault="00C56291" w:rsidP="00C56291">
      <w:pPr>
        <w:pStyle w:val="NoSpacing"/>
        <w:numPr>
          <w:ilvl w:val="0"/>
          <w:numId w:val="22"/>
        </w:numPr>
        <w:rPr>
          <w:sz w:val="20"/>
          <w:szCs w:val="20"/>
        </w:rPr>
      </w:pPr>
      <w:r>
        <w:rPr>
          <w:sz w:val="20"/>
          <w:szCs w:val="20"/>
        </w:rPr>
        <w:t xml:space="preserve">May be used for remuneration </w:t>
      </w:r>
      <w:r w:rsidRPr="00C56291">
        <w:rPr>
          <w:b/>
          <w:sz w:val="20"/>
          <w:szCs w:val="20"/>
        </w:rPr>
        <w:t>UNLESS</w:t>
      </w:r>
      <w:r>
        <w:rPr>
          <w:b/>
          <w:sz w:val="20"/>
          <w:szCs w:val="20"/>
        </w:rPr>
        <w:t xml:space="preserve"> </w:t>
      </w:r>
      <w:r>
        <w:rPr>
          <w:sz w:val="20"/>
          <w:szCs w:val="20"/>
        </w:rPr>
        <w:t>a stipend (extra-duty pay) is received</w:t>
      </w:r>
    </w:p>
    <w:p w:rsidR="00C56291" w:rsidRPr="00AC2285" w:rsidRDefault="00AC2285" w:rsidP="00AC2285">
      <w:pPr>
        <w:pStyle w:val="NoSpacing"/>
        <w:numPr>
          <w:ilvl w:val="0"/>
          <w:numId w:val="3"/>
        </w:numPr>
        <w:rPr>
          <w:sz w:val="20"/>
          <w:szCs w:val="20"/>
        </w:rPr>
      </w:pPr>
      <w:r>
        <w:rPr>
          <w:b/>
          <w:sz w:val="20"/>
          <w:szCs w:val="20"/>
        </w:rPr>
        <w:t>Outside Conference/Workshop</w:t>
      </w:r>
    </w:p>
    <w:p w:rsidR="00AC2285" w:rsidRPr="00AC2285" w:rsidRDefault="00AC2285" w:rsidP="00AC2285">
      <w:pPr>
        <w:pStyle w:val="NoSpacing"/>
        <w:numPr>
          <w:ilvl w:val="0"/>
          <w:numId w:val="23"/>
        </w:numPr>
        <w:rPr>
          <w:sz w:val="20"/>
          <w:szCs w:val="20"/>
        </w:rPr>
      </w:pPr>
      <w:r>
        <w:rPr>
          <w:sz w:val="20"/>
          <w:szCs w:val="20"/>
        </w:rPr>
        <w:t>Official certificate from conference showing topic, hours, and date (requir</w:t>
      </w:r>
      <w:r w:rsidRPr="00AC2285">
        <w:rPr>
          <w:sz w:val="20"/>
          <w:szCs w:val="20"/>
        </w:rPr>
        <w:t>ed)</w:t>
      </w:r>
    </w:p>
    <w:p w:rsidR="00AC2285" w:rsidRPr="002F2F31" w:rsidRDefault="00AC2285" w:rsidP="00AC2285">
      <w:pPr>
        <w:pStyle w:val="NoSpacing"/>
        <w:numPr>
          <w:ilvl w:val="0"/>
          <w:numId w:val="23"/>
        </w:numPr>
        <w:rPr>
          <w:sz w:val="20"/>
          <w:szCs w:val="20"/>
        </w:rPr>
      </w:pPr>
      <w:r>
        <w:rPr>
          <w:sz w:val="20"/>
          <w:szCs w:val="20"/>
        </w:rPr>
        <w:t>Topic must be individual’s field or education; may petition by showing relevance</w:t>
      </w:r>
    </w:p>
    <w:p w:rsidR="00AC2285" w:rsidRPr="00AC2285" w:rsidRDefault="00AC2285" w:rsidP="00AC2285">
      <w:pPr>
        <w:pStyle w:val="NoSpacing"/>
        <w:numPr>
          <w:ilvl w:val="0"/>
          <w:numId w:val="23"/>
        </w:numPr>
        <w:rPr>
          <w:sz w:val="20"/>
          <w:szCs w:val="20"/>
        </w:rPr>
      </w:pPr>
      <w:r>
        <w:rPr>
          <w:b/>
          <w:sz w:val="20"/>
          <w:szCs w:val="20"/>
        </w:rPr>
        <w:t>Starting September 1, 2015: Approval required for classification change for conference/workshop credit</w:t>
      </w:r>
    </w:p>
    <w:p w:rsidR="00AC2285" w:rsidRPr="00AC2285" w:rsidRDefault="00AC2285" w:rsidP="00AC2285">
      <w:pPr>
        <w:pStyle w:val="NoSpacing"/>
        <w:numPr>
          <w:ilvl w:val="0"/>
          <w:numId w:val="24"/>
        </w:numPr>
        <w:rPr>
          <w:sz w:val="20"/>
          <w:szCs w:val="20"/>
        </w:rPr>
      </w:pPr>
      <w:r>
        <w:rPr>
          <w:b/>
          <w:i/>
          <w:sz w:val="20"/>
          <w:szCs w:val="20"/>
          <w:u w:val="single"/>
        </w:rPr>
        <w:t>Documentation</w:t>
      </w:r>
      <w:r>
        <w:rPr>
          <w:sz w:val="20"/>
          <w:szCs w:val="20"/>
        </w:rPr>
        <w:t xml:space="preserve">: </w:t>
      </w:r>
      <w:r>
        <w:rPr>
          <w:i/>
          <w:sz w:val="20"/>
          <w:szCs w:val="20"/>
        </w:rPr>
        <w:t>External PD Approval Form completed by the staff member</w:t>
      </w:r>
    </w:p>
    <w:p w:rsidR="00AC2285" w:rsidRPr="00C56291" w:rsidRDefault="00AC2285" w:rsidP="00AC2285">
      <w:pPr>
        <w:pStyle w:val="NoSpacing"/>
        <w:numPr>
          <w:ilvl w:val="0"/>
          <w:numId w:val="24"/>
        </w:numPr>
        <w:rPr>
          <w:sz w:val="20"/>
          <w:szCs w:val="20"/>
        </w:rPr>
      </w:pPr>
      <w:r>
        <w:rPr>
          <w:sz w:val="20"/>
          <w:szCs w:val="20"/>
        </w:rPr>
        <w:t>When submitting to Personnel, attaché the External PD Approval Form (including supervisor’s signature) to the certificate; Central Office staff determines final approval and places forms in personnel file</w:t>
      </w:r>
    </w:p>
    <w:p w:rsidR="00C56291" w:rsidRDefault="00AC2285" w:rsidP="00AC2285">
      <w:pPr>
        <w:pStyle w:val="NoSpacing"/>
        <w:numPr>
          <w:ilvl w:val="0"/>
          <w:numId w:val="24"/>
        </w:numPr>
        <w:rPr>
          <w:sz w:val="20"/>
          <w:szCs w:val="20"/>
        </w:rPr>
      </w:pPr>
      <w:r>
        <w:rPr>
          <w:sz w:val="20"/>
          <w:szCs w:val="20"/>
        </w:rPr>
        <w:t>Outside conference/workshops are not listed on a District transcript</w:t>
      </w:r>
    </w:p>
    <w:p w:rsidR="00AC2285" w:rsidRPr="00AC2285" w:rsidRDefault="00AC2285" w:rsidP="00AC2285">
      <w:pPr>
        <w:pStyle w:val="NoSpacing"/>
        <w:numPr>
          <w:ilvl w:val="0"/>
          <w:numId w:val="3"/>
        </w:numPr>
        <w:rPr>
          <w:sz w:val="20"/>
          <w:szCs w:val="20"/>
        </w:rPr>
      </w:pPr>
      <w:r>
        <w:rPr>
          <w:b/>
          <w:sz w:val="20"/>
          <w:szCs w:val="20"/>
        </w:rPr>
        <w:t>Committees/Teams (Comp time ONLY)</w:t>
      </w:r>
    </w:p>
    <w:p w:rsidR="00AC2285" w:rsidRPr="00AC2285" w:rsidRDefault="00AC2285" w:rsidP="00AC2285">
      <w:pPr>
        <w:pStyle w:val="NoSpacing"/>
        <w:numPr>
          <w:ilvl w:val="0"/>
          <w:numId w:val="25"/>
        </w:numPr>
        <w:rPr>
          <w:sz w:val="20"/>
          <w:szCs w:val="20"/>
        </w:rPr>
      </w:pPr>
      <w:r>
        <w:rPr>
          <w:b/>
          <w:sz w:val="20"/>
          <w:szCs w:val="20"/>
        </w:rPr>
        <w:lastRenderedPageBreak/>
        <w:t>Must be pre-approved</w:t>
      </w:r>
    </w:p>
    <w:p w:rsidR="00AC2285" w:rsidRPr="00C56291" w:rsidRDefault="00AC2285" w:rsidP="00AC2285">
      <w:pPr>
        <w:pStyle w:val="NoSpacing"/>
        <w:ind w:left="1800"/>
        <w:rPr>
          <w:sz w:val="20"/>
          <w:szCs w:val="20"/>
        </w:rPr>
      </w:pPr>
    </w:p>
    <w:p w:rsidR="00A619F6" w:rsidRDefault="00A619F6" w:rsidP="00A619F6">
      <w:pPr>
        <w:pStyle w:val="NoSpacing"/>
        <w:ind w:left="2880"/>
        <w:rPr>
          <w:sz w:val="20"/>
          <w:szCs w:val="20"/>
        </w:rPr>
      </w:pPr>
    </w:p>
    <w:p w:rsidR="002F2F31" w:rsidRPr="00C4376E" w:rsidRDefault="002F2F31" w:rsidP="002F2F31">
      <w:pPr>
        <w:pStyle w:val="NoSpacing"/>
        <w:numPr>
          <w:ilvl w:val="0"/>
          <w:numId w:val="3"/>
        </w:numPr>
        <w:rPr>
          <w:sz w:val="20"/>
          <w:szCs w:val="20"/>
        </w:rPr>
      </w:pPr>
      <w:r w:rsidRPr="00C4376E">
        <w:rPr>
          <w:b/>
          <w:sz w:val="20"/>
          <w:szCs w:val="20"/>
        </w:rPr>
        <w:t>Webinars/On-Line Courses</w:t>
      </w:r>
    </w:p>
    <w:p w:rsidR="002F2F31" w:rsidRPr="00C4376E" w:rsidRDefault="002F2F31" w:rsidP="002F2F31">
      <w:pPr>
        <w:pStyle w:val="NoSpacing"/>
        <w:numPr>
          <w:ilvl w:val="1"/>
          <w:numId w:val="3"/>
        </w:numPr>
        <w:rPr>
          <w:sz w:val="20"/>
          <w:szCs w:val="20"/>
        </w:rPr>
      </w:pPr>
      <w:r w:rsidRPr="00C4376E">
        <w:rPr>
          <w:b/>
          <w:sz w:val="20"/>
          <w:szCs w:val="20"/>
        </w:rPr>
        <w:t>On-line Courses – Accredited college courses</w:t>
      </w:r>
    </w:p>
    <w:p w:rsidR="002F2F31" w:rsidRPr="00C4376E" w:rsidRDefault="002F2F31" w:rsidP="002F2F31">
      <w:pPr>
        <w:pStyle w:val="NoSpacing"/>
        <w:numPr>
          <w:ilvl w:val="2"/>
          <w:numId w:val="3"/>
        </w:numPr>
        <w:rPr>
          <w:sz w:val="20"/>
          <w:szCs w:val="20"/>
        </w:rPr>
      </w:pPr>
      <w:r w:rsidRPr="00C4376E">
        <w:rPr>
          <w:b/>
          <w:i/>
          <w:sz w:val="20"/>
          <w:szCs w:val="20"/>
          <w:u w:val="single"/>
        </w:rPr>
        <w:t>Documentation:</w:t>
      </w:r>
      <w:r w:rsidRPr="00C4376E">
        <w:rPr>
          <w:b/>
          <w:sz w:val="20"/>
          <w:szCs w:val="20"/>
        </w:rPr>
        <w:t xml:space="preserve"> </w:t>
      </w:r>
      <w:r w:rsidRPr="00C4376E">
        <w:rPr>
          <w:sz w:val="20"/>
          <w:szCs w:val="20"/>
        </w:rPr>
        <w:t>Transcript for Personnel File obtained by staff member (see above)</w:t>
      </w:r>
    </w:p>
    <w:p w:rsidR="002F2F31" w:rsidRPr="00C4376E" w:rsidRDefault="002F2F31" w:rsidP="002F2F31">
      <w:pPr>
        <w:pStyle w:val="NoSpacing"/>
        <w:numPr>
          <w:ilvl w:val="1"/>
          <w:numId w:val="3"/>
        </w:numPr>
        <w:rPr>
          <w:b/>
          <w:sz w:val="20"/>
          <w:szCs w:val="20"/>
        </w:rPr>
      </w:pPr>
      <w:r w:rsidRPr="00C4376E">
        <w:rPr>
          <w:b/>
          <w:sz w:val="20"/>
          <w:szCs w:val="20"/>
        </w:rPr>
        <w:t>On-line Courses – Non-Accredited but with a transcript</w:t>
      </w:r>
    </w:p>
    <w:p w:rsidR="002F2F31" w:rsidRPr="00C4376E" w:rsidRDefault="002F2F31" w:rsidP="002F2F31">
      <w:pPr>
        <w:pStyle w:val="NoSpacing"/>
        <w:numPr>
          <w:ilvl w:val="2"/>
          <w:numId w:val="3"/>
        </w:numPr>
        <w:rPr>
          <w:sz w:val="20"/>
          <w:szCs w:val="20"/>
        </w:rPr>
      </w:pPr>
      <w:r w:rsidRPr="00C4376E">
        <w:rPr>
          <w:b/>
          <w:i/>
          <w:sz w:val="20"/>
          <w:szCs w:val="20"/>
          <w:u w:val="single"/>
        </w:rPr>
        <w:t>Documentation:</w:t>
      </w:r>
      <w:r w:rsidRPr="00C4376E">
        <w:rPr>
          <w:b/>
          <w:sz w:val="20"/>
          <w:szCs w:val="20"/>
        </w:rPr>
        <w:t xml:space="preserve"> </w:t>
      </w:r>
      <w:r w:rsidRPr="00C4376E">
        <w:rPr>
          <w:sz w:val="20"/>
          <w:szCs w:val="20"/>
        </w:rPr>
        <w:t>Submit as an outside conference/workshop through External PD form. (see above)</w:t>
      </w:r>
    </w:p>
    <w:p w:rsidR="002F2F31" w:rsidRPr="00C4376E" w:rsidRDefault="002F2F31" w:rsidP="002F2F31">
      <w:pPr>
        <w:pStyle w:val="NoSpacing"/>
        <w:numPr>
          <w:ilvl w:val="3"/>
          <w:numId w:val="3"/>
        </w:numPr>
        <w:rPr>
          <w:sz w:val="20"/>
          <w:szCs w:val="20"/>
        </w:rPr>
      </w:pPr>
      <w:r w:rsidRPr="00C4376E">
        <w:rPr>
          <w:sz w:val="20"/>
          <w:szCs w:val="20"/>
        </w:rPr>
        <w:t xml:space="preserve">Transcript and course description </w:t>
      </w:r>
      <w:r w:rsidRPr="00C4376E">
        <w:rPr>
          <w:sz w:val="20"/>
          <w:szCs w:val="20"/>
          <w:u w:val="single"/>
        </w:rPr>
        <w:t>required</w:t>
      </w:r>
    </w:p>
    <w:p w:rsidR="002F2F31" w:rsidRPr="00C4376E" w:rsidRDefault="002F2F31" w:rsidP="002F2F31">
      <w:pPr>
        <w:pStyle w:val="NoSpacing"/>
        <w:numPr>
          <w:ilvl w:val="1"/>
          <w:numId w:val="3"/>
        </w:numPr>
        <w:rPr>
          <w:b/>
          <w:sz w:val="20"/>
          <w:szCs w:val="20"/>
        </w:rPr>
      </w:pPr>
      <w:r w:rsidRPr="00C4376E">
        <w:rPr>
          <w:b/>
          <w:sz w:val="20"/>
          <w:szCs w:val="20"/>
        </w:rPr>
        <w:t>On-line Courses (no transcript) and Webinars</w:t>
      </w:r>
    </w:p>
    <w:p w:rsidR="002F2F31" w:rsidRPr="00C4376E" w:rsidRDefault="004317BE" w:rsidP="002F2F31">
      <w:pPr>
        <w:pStyle w:val="NoSpacing"/>
        <w:numPr>
          <w:ilvl w:val="2"/>
          <w:numId w:val="3"/>
        </w:numPr>
        <w:rPr>
          <w:sz w:val="20"/>
          <w:szCs w:val="20"/>
        </w:rPr>
      </w:pPr>
      <w:r w:rsidRPr="00C4376E">
        <w:rPr>
          <w:sz w:val="20"/>
          <w:szCs w:val="20"/>
        </w:rPr>
        <w:t>Up to 2 credits (3</w:t>
      </w:r>
      <w:r w:rsidR="002F2F31" w:rsidRPr="00C4376E">
        <w:rPr>
          <w:sz w:val="20"/>
          <w:szCs w:val="20"/>
        </w:rPr>
        <w:t>0 hours)</w:t>
      </w:r>
      <w:r w:rsidR="00C4376E">
        <w:rPr>
          <w:sz w:val="20"/>
          <w:szCs w:val="20"/>
        </w:rPr>
        <w:t xml:space="preserve"> – </w:t>
      </w:r>
      <w:r w:rsidR="00C4376E" w:rsidRPr="00C4376E">
        <w:rPr>
          <w:b/>
          <w:color w:val="FF0000"/>
          <w:sz w:val="20"/>
          <w:szCs w:val="20"/>
        </w:rPr>
        <w:t>(40 hours effective 9/1/2020)</w:t>
      </w:r>
    </w:p>
    <w:p w:rsidR="002F2F31" w:rsidRPr="00C4376E" w:rsidRDefault="002F2F31" w:rsidP="002F2F31">
      <w:pPr>
        <w:pStyle w:val="NoSpacing"/>
        <w:numPr>
          <w:ilvl w:val="2"/>
          <w:numId w:val="3"/>
        </w:numPr>
        <w:rPr>
          <w:sz w:val="20"/>
          <w:szCs w:val="20"/>
        </w:rPr>
      </w:pPr>
      <w:r w:rsidRPr="00C4376E">
        <w:rPr>
          <w:b/>
          <w:i/>
          <w:sz w:val="20"/>
          <w:szCs w:val="20"/>
          <w:u w:val="single"/>
        </w:rPr>
        <w:t>Documentation:</w:t>
      </w:r>
      <w:r w:rsidRPr="00C4376E">
        <w:rPr>
          <w:b/>
          <w:sz w:val="20"/>
          <w:szCs w:val="20"/>
        </w:rPr>
        <w:t xml:space="preserve"> </w:t>
      </w:r>
      <w:r w:rsidRPr="00C4376E">
        <w:rPr>
          <w:sz w:val="20"/>
          <w:szCs w:val="20"/>
        </w:rPr>
        <w:t>Submit as Individual PD Project (see above)</w:t>
      </w:r>
    </w:p>
    <w:p w:rsidR="002F2F31" w:rsidRPr="00C4376E" w:rsidRDefault="002F2F31" w:rsidP="002F2F31">
      <w:pPr>
        <w:pStyle w:val="NoSpacing"/>
        <w:numPr>
          <w:ilvl w:val="3"/>
          <w:numId w:val="3"/>
        </w:numPr>
        <w:rPr>
          <w:b/>
          <w:sz w:val="20"/>
          <w:szCs w:val="20"/>
          <w:u w:val="single"/>
        </w:rPr>
      </w:pPr>
      <w:r w:rsidRPr="00C4376E">
        <w:rPr>
          <w:b/>
          <w:sz w:val="20"/>
          <w:szCs w:val="20"/>
          <w:u w:val="single"/>
        </w:rPr>
        <w:t>Must be pre-approved</w:t>
      </w:r>
    </w:p>
    <w:p w:rsidR="002F2F31" w:rsidRPr="00C4376E" w:rsidRDefault="002F2F31" w:rsidP="002F2F31">
      <w:pPr>
        <w:pStyle w:val="NoSpacing"/>
        <w:numPr>
          <w:ilvl w:val="3"/>
          <w:numId w:val="3"/>
        </w:numPr>
        <w:rPr>
          <w:sz w:val="20"/>
          <w:szCs w:val="20"/>
        </w:rPr>
      </w:pPr>
      <w:r w:rsidRPr="00C4376E">
        <w:rPr>
          <w:sz w:val="20"/>
          <w:szCs w:val="20"/>
        </w:rPr>
        <w:t>Include course objectives a</w:t>
      </w:r>
      <w:bookmarkStart w:id="0" w:name="_GoBack"/>
      <w:bookmarkEnd w:id="0"/>
      <w:r w:rsidRPr="00C4376E">
        <w:rPr>
          <w:sz w:val="20"/>
          <w:szCs w:val="20"/>
        </w:rPr>
        <w:t>nd plan for implementation</w:t>
      </w:r>
    </w:p>
    <w:p w:rsidR="002F2F31" w:rsidRPr="00C4376E" w:rsidRDefault="002F2F31" w:rsidP="002F2F31">
      <w:pPr>
        <w:pStyle w:val="NoSpacing"/>
        <w:numPr>
          <w:ilvl w:val="3"/>
          <w:numId w:val="3"/>
        </w:numPr>
        <w:rPr>
          <w:sz w:val="20"/>
          <w:szCs w:val="20"/>
        </w:rPr>
      </w:pPr>
      <w:r w:rsidRPr="00C4376E">
        <w:rPr>
          <w:sz w:val="20"/>
          <w:szCs w:val="20"/>
        </w:rPr>
        <w:t>Must provide certificate of completion with documented hours</w:t>
      </w:r>
    </w:p>
    <w:p w:rsidR="00A619F6" w:rsidRDefault="00A619F6" w:rsidP="00A619F6">
      <w:pPr>
        <w:pStyle w:val="NoSpacing"/>
        <w:ind w:left="2160"/>
        <w:rPr>
          <w:sz w:val="20"/>
          <w:szCs w:val="20"/>
        </w:rPr>
      </w:pPr>
    </w:p>
    <w:p w:rsidR="00A619F6" w:rsidRDefault="00A619F6" w:rsidP="00A619F6">
      <w:pPr>
        <w:pStyle w:val="NoSpacing"/>
        <w:ind w:left="2160"/>
        <w:rPr>
          <w:sz w:val="20"/>
          <w:szCs w:val="20"/>
        </w:rPr>
      </w:pPr>
    </w:p>
    <w:p w:rsidR="00A619F6" w:rsidRDefault="00A619F6" w:rsidP="00A619F6">
      <w:pPr>
        <w:pStyle w:val="NoSpacing"/>
        <w:ind w:left="2160"/>
        <w:rPr>
          <w:sz w:val="20"/>
          <w:szCs w:val="20"/>
        </w:rPr>
      </w:pPr>
    </w:p>
    <w:p w:rsidR="00A619F6" w:rsidRDefault="00A619F6" w:rsidP="00A619F6">
      <w:pPr>
        <w:pStyle w:val="NoSpacing"/>
        <w:ind w:left="2160"/>
        <w:rPr>
          <w:sz w:val="20"/>
          <w:szCs w:val="20"/>
        </w:rPr>
      </w:pPr>
    </w:p>
    <w:p w:rsidR="00A619F6" w:rsidRDefault="00A619F6" w:rsidP="00A619F6">
      <w:pPr>
        <w:pStyle w:val="NoSpacing"/>
        <w:ind w:left="2160"/>
        <w:rPr>
          <w:sz w:val="20"/>
          <w:szCs w:val="20"/>
        </w:rPr>
      </w:pPr>
    </w:p>
    <w:p w:rsidR="00A619F6" w:rsidRPr="002D115F" w:rsidRDefault="00A619F6" w:rsidP="00A619F6">
      <w:pPr>
        <w:pStyle w:val="NoSpacing"/>
        <w:ind w:left="2160"/>
        <w:rPr>
          <w:sz w:val="20"/>
          <w:szCs w:val="20"/>
        </w:rPr>
      </w:pPr>
    </w:p>
    <w:p w:rsidR="00546C9D" w:rsidRPr="002D115F" w:rsidRDefault="00546C9D" w:rsidP="00546C9D">
      <w:pPr>
        <w:jc w:val="center"/>
        <w:rPr>
          <w:sz w:val="20"/>
          <w:szCs w:val="20"/>
        </w:rPr>
      </w:pPr>
    </w:p>
    <w:sectPr w:rsidR="00546C9D" w:rsidRPr="002D1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6E5E"/>
    <w:multiLevelType w:val="hybridMultilevel"/>
    <w:tmpl w:val="DAF462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4A2967"/>
    <w:multiLevelType w:val="hybridMultilevel"/>
    <w:tmpl w:val="1834DB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A7155D"/>
    <w:multiLevelType w:val="hybridMultilevel"/>
    <w:tmpl w:val="A746DD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BA5D71"/>
    <w:multiLevelType w:val="hybridMultilevel"/>
    <w:tmpl w:val="E946C3F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F3D3F53"/>
    <w:multiLevelType w:val="hybridMultilevel"/>
    <w:tmpl w:val="E1C276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7445046"/>
    <w:multiLevelType w:val="hybridMultilevel"/>
    <w:tmpl w:val="99F494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6437BE"/>
    <w:multiLevelType w:val="hybridMultilevel"/>
    <w:tmpl w:val="402AFE5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0C02184"/>
    <w:multiLevelType w:val="hybridMultilevel"/>
    <w:tmpl w:val="5EF4369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955BF8"/>
    <w:multiLevelType w:val="hybridMultilevel"/>
    <w:tmpl w:val="059ECF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6152A83"/>
    <w:multiLevelType w:val="hybridMultilevel"/>
    <w:tmpl w:val="5BBCA2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2B0A04"/>
    <w:multiLevelType w:val="hybridMultilevel"/>
    <w:tmpl w:val="B77A7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A3989"/>
    <w:multiLevelType w:val="hybridMultilevel"/>
    <w:tmpl w:val="A850A2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92FF0"/>
    <w:multiLevelType w:val="hybridMultilevel"/>
    <w:tmpl w:val="1172C3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4B2565"/>
    <w:multiLevelType w:val="hybridMultilevel"/>
    <w:tmpl w:val="75E2F7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D7E301B"/>
    <w:multiLevelType w:val="hybridMultilevel"/>
    <w:tmpl w:val="92041D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E6B30D7"/>
    <w:multiLevelType w:val="hybridMultilevel"/>
    <w:tmpl w:val="B0706D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F5A0032"/>
    <w:multiLevelType w:val="hybridMultilevel"/>
    <w:tmpl w:val="75DC1C8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1E911C8"/>
    <w:multiLevelType w:val="hybridMultilevel"/>
    <w:tmpl w:val="A04888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39F418C"/>
    <w:multiLevelType w:val="hybridMultilevel"/>
    <w:tmpl w:val="CDD040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845E18"/>
    <w:multiLevelType w:val="hybridMultilevel"/>
    <w:tmpl w:val="31A6F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02880"/>
    <w:multiLevelType w:val="hybridMultilevel"/>
    <w:tmpl w:val="EAD22A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2D1638"/>
    <w:multiLevelType w:val="hybridMultilevel"/>
    <w:tmpl w:val="CF00C7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055CD"/>
    <w:multiLevelType w:val="hybridMultilevel"/>
    <w:tmpl w:val="C3F63C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5AD33A1"/>
    <w:multiLevelType w:val="hybridMultilevel"/>
    <w:tmpl w:val="EFBA4C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F0D5D76"/>
    <w:multiLevelType w:val="hybridMultilevel"/>
    <w:tmpl w:val="6442C9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1"/>
  </w:num>
  <w:num w:numId="2">
    <w:abstractNumId w:val="9"/>
  </w:num>
  <w:num w:numId="3">
    <w:abstractNumId w:val="7"/>
  </w:num>
  <w:num w:numId="4">
    <w:abstractNumId w:val="15"/>
  </w:num>
  <w:num w:numId="5">
    <w:abstractNumId w:val="5"/>
  </w:num>
  <w:num w:numId="6">
    <w:abstractNumId w:val="2"/>
  </w:num>
  <w:num w:numId="7">
    <w:abstractNumId w:val="19"/>
  </w:num>
  <w:num w:numId="8">
    <w:abstractNumId w:val="16"/>
  </w:num>
  <w:num w:numId="9">
    <w:abstractNumId w:val="18"/>
  </w:num>
  <w:num w:numId="10">
    <w:abstractNumId w:val="0"/>
  </w:num>
  <w:num w:numId="11">
    <w:abstractNumId w:val="13"/>
  </w:num>
  <w:num w:numId="12">
    <w:abstractNumId w:val="3"/>
  </w:num>
  <w:num w:numId="13">
    <w:abstractNumId w:val="6"/>
  </w:num>
  <w:num w:numId="14">
    <w:abstractNumId w:val="17"/>
  </w:num>
  <w:num w:numId="15">
    <w:abstractNumId w:val="10"/>
  </w:num>
  <w:num w:numId="16">
    <w:abstractNumId w:val="20"/>
  </w:num>
  <w:num w:numId="17">
    <w:abstractNumId w:val="11"/>
  </w:num>
  <w:num w:numId="18">
    <w:abstractNumId w:val="23"/>
  </w:num>
  <w:num w:numId="19">
    <w:abstractNumId w:val="22"/>
  </w:num>
  <w:num w:numId="20">
    <w:abstractNumId w:val="1"/>
  </w:num>
  <w:num w:numId="21">
    <w:abstractNumId w:val="24"/>
  </w:num>
  <w:num w:numId="22">
    <w:abstractNumId w:val="8"/>
  </w:num>
  <w:num w:numId="23">
    <w:abstractNumId w:val="12"/>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C9D"/>
    <w:rsid w:val="000974C6"/>
    <w:rsid w:val="001012BD"/>
    <w:rsid w:val="001C2A58"/>
    <w:rsid w:val="002D115F"/>
    <w:rsid w:val="002F2F31"/>
    <w:rsid w:val="004317BE"/>
    <w:rsid w:val="00467073"/>
    <w:rsid w:val="00546C9D"/>
    <w:rsid w:val="005D09C7"/>
    <w:rsid w:val="009D5AE1"/>
    <w:rsid w:val="00A619F6"/>
    <w:rsid w:val="00AC2285"/>
    <w:rsid w:val="00C4376E"/>
    <w:rsid w:val="00C56291"/>
    <w:rsid w:val="00DA50BD"/>
    <w:rsid w:val="00DA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B578"/>
  <w15:docId w15:val="{1EB0972B-48CD-4EB0-9500-D60AC568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C9D"/>
    <w:pPr>
      <w:spacing w:after="0" w:line="240" w:lineRule="auto"/>
    </w:pPr>
  </w:style>
  <w:style w:type="paragraph" w:styleId="ListParagraph">
    <w:name w:val="List Paragraph"/>
    <w:basedOn w:val="Normal"/>
    <w:uiPriority w:val="34"/>
    <w:qFormat/>
    <w:rsid w:val="00097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Woodland Park School District</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Gonzales</dc:creator>
  <cp:lastModifiedBy>Del Garrick</cp:lastModifiedBy>
  <cp:revision>5</cp:revision>
  <dcterms:created xsi:type="dcterms:W3CDTF">2019-09-26T23:26:00Z</dcterms:created>
  <dcterms:modified xsi:type="dcterms:W3CDTF">2020-09-16T18:09:00Z</dcterms:modified>
</cp:coreProperties>
</file>